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A3" w:rsidRPr="00620CA3" w:rsidRDefault="00620CA3" w:rsidP="00620CA3">
      <w:pPr>
        <w:spacing w:after="0" w:line="240" w:lineRule="auto"/>
        <w:jc w:val="center"/>
        <w:rPr>
          <w:rFonts w:ascii="Times New Roman" w:hAnsi="Times New Roman" w:cs="Times New Roman"/>
          <w:b/>
          <w:sz w:val="16"/>
          <w:szCs w:val="16"/>
          <w:lang w:val="en-US"/>
        </w:rPr>
      </w:pPr>
    </w:p>
    <w:p w:rsidR="001D3BA6" w:rsidRDefault="00DA7D57" w:rsidP="00620CA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PEMBERDAYAAN MASYARAKAT: </w:t>
      </w:r>
      <w:r w:rsidR="00DC2069">
        <w:rPr>
          <w:rFonts w:ascii="Times New Roman" w:hAnsi="Times New Roman" w:cs="Times New Roman"/>
          <w:b/>
          <w:sz w:val="28"/>
          <w:szCs w:val="28"/>
          <w:lang w:val="en-US"/>
        </w:rPr>
        <w:t>PENTINGNYA</w:t>
      </w:r>
      <w:r w:rsidR="001D3BA6">
        <w:rPr>
          <w:rFonts w:ascii="Times New Roman" w:hAnsi="Times New Roman" w:cs="Times New Roman"/>
          <w:b/>
          <w:sz w:val="28"/>
          <w:szCs w:val="28"/>
          <w:lang w:val="en-US"/>
        </w:rPr>
        <w:t xml:space="preserve"> </w:t>
      </w:r>
      <w:r>
        <w:rPr>
          <w:rFonts w:ascii="Times New Roman" w:hAnsi="Times New Roman" w:cs="Times New Roman"/>
          <w:b/>
          <w:sz w:val="28"/>
          <w:szCs w:val="28"/>
          <w:lang w:val="en-US"/>
        </w:rPr>
        <w:t>PEMENUHAN KEBUTUHAN DASAR MASYARAKAT</w:t>
      </w:r>
      <w:r w:rsidR="001D3BA6">
        <w:rPr>
          <w:rFonts w:ascii="Times New Roman" w:hAnsi="Times New Roman" w:cs="Times New Roman"/>
          <w:b/>
          <w:sz w:val="28"/>
          <w:szCs w:val="28"/>
          <w:lang w:val="en-US"/>
        </w:rPr>
        <w:t xml:space="preserve"> </w:t>
      </w:r>
    </w:p>
    <w:p w:rsidR="00620CA3" w:rsidRPr="001D3BA6" w:rsidRDefault="00B54FC6" w:rsidP="00620CA3">
      <w:pPr>
        <w:spacing w:after="0" w:line="240" w:lineRule="auto"/>
        <w:jc w:val="center"/>
        <w:rPr>
          <w:rFonts w:ascii="Times New Roman" w:eastAsia="Times New Roman" w:hAnsi="Times New Roman" w:cs="Times New Roman"/>
          <w:sz w:val="24"/>
          <w:szCs w:val="24"/>
        </w:rPr>
      </w:pPr>
      <w:r w:rsidRPr="001D3BA6">
        <w:rPr>
          <w:rFonts w:ascii="Times New Roman" w:hAnsi="Times New Roman" w:cs="Times New Roman"/>
          <w:b/>
          <w:sz w:val="24"/>
          <w:szCs w:val="24"/>
          <w:lang w:val="en-US"/>
        </w:rPr>
        <w:t xml:space="preserve"> </w:t>
      </w:r>
      <w:r w:rsidR="008B5EE0" w:rsidRPr="001D3BA6">
        <w:rPr>
          <w:rFonts w:ascii="Times New Roman" w:hAnsi="Times New Roman" w:cs="Times New Roman"/>
          <w:b/>
          <w:sz w:val="24"/>
          <w:szCs w:val="24"/>
          <w:lang w:val="en-US"/>
        </w:rPr>
        <w:t xml:space="preserve"> </w:t>
      </w:r>
    </w:p>
    <w:p w:rsidR="00DA7D57" w:rsidRDefault="00DA7D57" w:rsidP="00620CA3">
      <w:pPr>
        <w:keepNext/>
        <w:spacing w:after="0" w:line="240" w:lineRule="auto"/>
        <w:jc w:val="center"/>
        <w:rPr>
          <w:rFonts w:ascii="Times New Roman" w:eastAsia="Times New Roman" w:hAnsi="Times New Roman" w:cs="Times New Roman"/>
          <w:b/>
          <w:sz w:val="24"/>
          <w:szCs w:val="24"/>
        </w:rPr>
      </w:pPr>
      <w:r w:rsidRPr="00DA7D57">
        <w:rPr>
          <w:rFonts w:ascii="Times New Roman" w:eastAsia="Times New Roman" w:hAnsi="Times New Roman" w:cs="Times New Roman"/>
          <w:b/>
          <w:sz w:val="24"/>
          <w:szCs w:val="24"/>
        </w:rPr>
        <w:t>Endang Hermawan</w:t>
      </w:r>
      <w:r w:rsidR="00152A1B" w:rsidRPr="00152A1B">
        <w:rPr>
          <w:rFonts w:ascii="Times New Roman" w:eastAsia="Times New Roman" w:hAnsi="Times New Roman" w:cs="Times New Roman"/>
          <w:sz w:val="24"/>
          <w:szCs w:val="24"/>
          <w:vertAlign w:val="superscript"/>
        </w:rPr>
        <w:t>1)*</w:t>
      </w:r>
      <w:r w:rsidR="00152A1B">
        <w:rPr>
          <w:rFonts w:ascii="Times New Roman" w:eastAsia="Times New Roman" w:hAnsi="Times New Roman" w:cs="Times New Roman"/>
          <w:b/>
          <w:sz w:val="24"/>
          <w:szCs w:val="24"/>
        </w:rPr>
        <w:t xml:space="preserve"> &amp; Rini Sulastri</w:t>
      </w:r>
      <w:r w:rsidR="00152A1B" w:rsidRPr="00152A1B">
        <w:rPr>
          <w:rFonts w:ascii="Times New Roman" w:eastAsia="Times New Roman" w:hAnsi="Times New Roman" w:cs="Times New Roman"/>
          <w:sz w:val="24"/>
          <w:szCs w:val="24"/>
          <w:vertAlign w:val="superscript"/>
        </w:rPr>
        <w:t>1)</w:t>
      </w:r>
      <w:r w:rsidR="00152A1B">
        <w:rPr>
          <w:rFonts w:ascii="Times New Roman" w:eastAsia="Times New Roman" w:hAnsi="Times New Roman" w:cs="Times New Roman"/>
          <w:b/>
          <w:sz w:val="24"/>
          <w:szCs w:val="24"/>
        </w:rPr>
        <w:t xml:space="preserve"> </w:t>
      </w:r>
    </w:p>
    <w:p w:rsidR="00620CA3" w:rsidRDefault="00620CA3" w:rsidP="00620CA3">
      <w:pPr>
        <w:keepNext/>
        <w:spacing w:after="0" w:line="240" w:lineRule="auto"/>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rPr>
        <w:t>UIN Sunan Gunung Djati Bandun</w:t>
      </w:r>
      <w:r w:rsidR="00DA7D57">
        <w:rPr>
          <w:rFonts w:ascii="Times New Roman" w:eastAsia="Times New Roman" w:hAnsi="Times New Roman" w:cs="Times New Roman"/>
          <w:i/>
          <w:sz w:val="24"/>
          <w:szCs w:val="24"/>
        </w:rPr>
        <w:t>g</w:t>
      </w:r>
      <w:r w:rsidR="00152A1B" w:rsidRPr="00152A1B">
        <w:rPr>
          <w:rFonts w:ascii="Times New Roman" w:eastAsia="Times New Roman" w:hAnsi="Times New Roman" w:cs="Times New Roman"/>
          <w:i/>
          <w:sz w:val="24"/>
          <w:szCs w:val="24"/>
          <w:vertAlign w:val="superscript"/>
        </w:rPr>
        <w:t>1)</w:t>
      </w:r>
    </w:p>
    <w:p w:rsidR="00620CA3" w:rsidRPr="00152A1B" w:rsidRDefault="00620CA3" w:rsidP="00620CA3">
      <w:pPr>
        <w:spacing w:after="0" w:line="240" w:lineRule="auto"/>
        <w:jc w:val="center"/>
        <w:rPr>
          <w:rFonts w:ascii="Times New Roman" w:eastAsia="Times New Roman" w:hAnsi="Times New Roman" w:cs="Times New Roman"/>
          <w:i/>
          <w:color w:val="000000"/>
          <w:sz w:val="24"/>
          <w:szCs w:val="24"/>
          <w:vertAlign w:val="superscript"/>
        </w:rPr>
      </w:pPr>
      <w:bookmarkStart w:id="0" w:name="_heading=h.gjdgxs" w:colFirst="0" w:colLast="0"/>
      <w:bookmarkEnd w:id="0"/>
      <w:r>
        <w:rPr>
          <w:rFonts w:ascii="Times New Roman" w:eastAsia="Times New Roman" w:hAnsi="Times New Roman" w:cs="Times New Roman"/>
          <w:i/>
          <w:color w:val="000000"/>
          <w:sz w:val="24"/>
          <w:szCs w:val="24"/>
        </w:rPr>
        <w:t xml:space="preserve">Email: </w:t>
      </w:r>
      <w:r w:rsidR="00DA7D57" w:rsidRPr="00DA7D57">
        <w:rPr>
          <w:rFonts w:ascii="Times New Roman" w:eastAsia="Times New Roman" w:hAnsi="Times New Roman" w:cs="Times New Roman"/>
          <w:i/>
          <w:color w:val="000000"/>
          <w:sz w:val="24"/>
          <w:szCs w:val="24"/>
        </w:rPr>
        <w:t>endanghermawan918@gmail.com</w:t>
      </w:r>
      <w:r w:rsidR="00152A1B">
        <w:rPr>
          <w:rFonts w:ascii="Times New Roman" w:eastAsia="Times New Roman" w:hAnsi="Times New Roman" w:cs="Times New Roman"/>
          <w:i/>
          <w:color w:val="000000"/>
          <w:sz w:val="24"/>
          <w:szCs w:val="24"/>
          <w:vertAlign w:val="superscript"/>
        </w:rPr>
        <w:t>*</w:t>
      </w:r>
    </w:p>
    <w:p w:rsidR="00827678" w:rsidRDefault="00827678">
      <w:pPr>
        <w:spacing w:after="0" w:line="240" w:lineRule="auto"/>
        <w:jc w:val="both"/>
        <w:rPr>
          <w:rFonts w:ascii="Times New Roman" w:eastAsia="Times New Roman" w:hAnsi="Times New Roman" w:cs="Times New Roman"/>
          <w:sz w:val="24"/>
          <w:szCs w:val="24"/>
        </w:rPr>
      </w:pPr>
    </w:p>
    <w:p w:rsidR="00897661" w:rsidRDefault="00897661" w:rsidP="00897661">
      <w:pPr>
        <w:spacing w:after="0" w:line="240" w:lineRule="auto"/>
        <w:jc w:val="center"/>
        <w:rPr>
          <w:rFonts w:ascii="Times New Roman" w:eastAsia="Times New Roman" w:hAnsi="Times New Roman" w:cs="Times New Roman"/>
          <w:b/>
          <w:sz w:val="20"/>
          <w:szCs w:val="24"/>
        </w:rPr>
      </w:pPr>
      <w:r>
        <w:rPr>
          <w:rFonts w:ascii="Times New Roman" w:eastAsia="Times New Roman" w:hAnsi="Times New Roman" w:cs="Times New Roman"/>
          <w:b/>
          <w:sz w:val="20"/>
          <w:szCs w:val="24"/>
        </w:rPr>
        <w:t>Riwayat Artikel</w:t>
      </w:r>
    </w:p>
    <w:p w:rsidR="00897661" w:rsidRDefault="00897661" w:rsidP="0089766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Diterima: 19 Februari 2023</w:t>
      </w:r>
      <w:bookmarkStart w:id="1" w:name="_GoBack"/>
      <w:bookmarkEnd w:id="1"/>
    </w:p>
    <w:p w:rsidR="00897661" w:rsidRDefault="00897661" w:rsidP="0089766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Disetujui: 20 Maret 2023</w:t>
      </w:r>
    </w:p>
    <w:p w:rsidR="00897661" w:rsidRPr="00897661" w:rsidRDefault="00897661" w:rsidP="0089766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Diterbitkan: 3 April 2023</w:t>
      </w:r>
    </w:p>
    <w:p w:rsidR="00897661" w:rsidRDefault="00897661">
      <w:pPr>
        <w:spacing w:after="0" w:line="240" w:lineRule="auto"/>
        <w:jc w:val="both"/>
        <w:rPr>
          <w:rFonts w:ascii="Times New Roman" w:eastAsia="Times New Roman" w:hAnsi="Times New Roman" w:cs="Times New Roman"/>
          <w:sz w:val="24"/>
          <w:szCs w:val="24"/>
        </w:rPr>
      </w:pPr>
    </w:p>
    <w:p w:rsidR="00827678" w:rsidRDefault="002A7D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Abstract</w:t>
      </w:r>
    </w:p>
    <w:p w:rsidR="00F927B1" w:rsidRPr="00F927B1" w:rsidRDefault="00F927B1" w:rsidP="00675D1A">
      <w:pPr>
        <w:spacing w:after="0" w:line="240" w:lineRule="auto"/>
        <w:ind w:firstLine="426"/>
        <w:jc w:val="both"/>
        <w:rPr>
          <w:rFonts w:ascii="Times New Roman" w:eastAsia="Times New Roman" w:hAnsi="Times New Roman" w:cs="Times New Roman"/>
          <w:i/>
          <w:color w:val="000000"/>
          <w:sz w:val="24"/>
          <w:szCs w:val="24"/>
          <w:lang w:val="id-ID"/>
        </w:rPr>
      </w:pPr>
      <w:r w:rsidRPr="00F927B1">
        <w:rPr>
          <w:rFonts w:ascii="Times New Roman" w:eastAsia="Times New Roman" w:hAnsi="Times New Roman" w:cs="Times New Roman"/>
          <w:i/>
          <w:color w:val="000000"/>
          <w:sz w:val="24"/>
          <w:szCs w:val="24"/>
          <w:lang w:val="id-ID"/>
        </w:rPr>
        <w:t>The aim of this research is to identify the main components of community empowerment in fulfilling the basic needs of society through a literature review. Basic needs such as clothing, food, shelter, and health are crucial for human survival. Community empowerment aims to provide the ability, confidence, and awareness to overcome the problems faced in fulfilling their basic needs. In this regard, community empowerment is directed towards improving the overall and sustainable quality of life of the community. Community empowerment also plays an important role in creating a healthy, harmonious, and fair environment for the community. Therefore, fulfilling the basic needs of the community through community empowerment is very important in advancing the quality of life of the community. The theory used is the theory proposed by Parasuraman, Zeithaml, and Berry on service quality, which has five dimensions to determine the factors that cause the optimal and non-optimal provision of public services. The research method used is a literature review. The results of this study show that there are three main components in fulfilling the basic needs of the community in every community empowerment program, namely physical needs, cultural needs, and higher needs.</w:t>
      </w:r>
    </w:p>
    <w:p w:rsidR="00F927B1" w:rsidRPr="00F927B1" w:rsidRDefault="00F927B1" w:rsidP="00F927B1">
      <w:pPr>
        <w:spacing w:after="0" w:line="240" w:lineRule="auto"/>
        <w:jc w:val="both"/>
        <w:rPr>
          <w:rFonts w:ascii="Times New Roman" w:eastAsia="Times New Roman" w:hAnsi="Times New Roman" w:cs="Times New Roman"/>
          <w:i/>
          <w:color w:val="000000"/>
          <w:sz w:val="24"/>
          <w:szCs w:val="24"/>
          <w:lang w:val="id-ID"/>
        </w:rPr>
      </w:pPr>
      <w:r w:rsidRPr="00F927B1">
        <w:rPr>
          <w:rFonts w:ascii="Times New Roman" w:eastAsia="Times New Roman" w:hAnsi="Times New Roman" w:cs="Times New Roman"/>
          <w:b/>
          <w:i/>
          <w:color w:val="000000"/>
          <w:sz w:val="24"/>
          <w:szCs w:val="24"/>
          <w:lang w:val="id-ID"/>
        </w:rPr>
        <w:t>Keywords:</w:t>
      </w:r>
      <w:r w:rsidRPr="00F927B1">
        <w:rPr>
          <w:rFonts w:ascii="Times New Roman" w:eastAsia="Times New Roman" w:hAnsi="Times New Roman" w:cs="Times New Roman"/>
          <w:i/>
          <w:color w:val="000000"/>
          <w:sz w:val="24"/>
          <w:szCs w:val="24"/>
          <w:lang w:val="id-ID"/>
        </w:rPr>
        <w:t xml:space="preserve"> Community Empowerment, Basic Needs of Society, Poverty</w:t>
      </w:r>
    </w:p>
    <w:p w:rsidR="00620CA3" w:rsidRPr="00620CA3" w:rsidRDefault="00620CA3" w:rsidP="00620CA3">
      <w:pPr>
        <w:spacing w:after="0" w:line="240" w:lineRule="auto"/>
        <w:jc w:val="center"/>
        <w:rPr>
          <w:rFonts w:ascii="Times New Roman" w:eastAsia="Times New Roman" w:hAnsi="Times New Roman" w:cs="Times New Roman"/>
          <w:sz w:val="24"/>
          <w:szCs w:val="24"/>
        </w:rPr>
      </w:pPr>
    </w:p>
    <w:p w:rsidR="00827678" w:rsidRDefault="002A7D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rsidR="00620CA3" w:rsidRPr="00620CA3" w:rsidRDefault="00F927B1" w:rsidP="00620CA3">
      <w:pPr>
        <w:spacing w:after="0" w:line="240" w:lineRule="auto"/>
        <w:ind w:firstLine="426"/>
        <w:jc w:val="both"/>
        <w:rPr>
          <w:rFonts w:ascii="Times New Roman" w:eastAsia="Times New Roman" w:hAnsi="Times New Roman" w:cs="Times New Roman"/>
          <w:b/>
          <w:bCs/>
          <w:sz w:val="24"/>
          <w:szCs w:val="24"/>
          <w:lang w:val="en-US"/>
        </w:rPr>
      </w:pPr>
      <w:proofErr w:type="gramStart"/>
      <w:r>
        <w:rPr>
          <w:rFonts w:ascii="Times New Roman" w:eastAsia="Times New Roman" w:hAnsi="Times New Roman" w:cs="Times New Roman"/>
          <w:sz w:val="24"/>
          <w:szCs w:val="24"/>
          <w:lang w:val="en-US"/>
        </w:rPr>
        <w:t>Tujuan dalam p</w:t>
      </w:r>
      <w:r w:rsidRPr="00F927B1">
        <w:rPr>
          <w:rFonts w:ascii="Times New Roman" w:eastAsia="Times New Roman" w:hAnsi="Times New Roman" w:cs="Times New Roman"/>
          <w:sz w:val="24"/>
          <w:szCs w:val="24"/>
          <w:lang w:val="id-ID"/>
        </w:rPr>
        <w:t>enelitian</w:t>
      </w:r>
      <w:r w:rsidRPr="00F927B1">
        <w:rPr>
          <w:rFonts w:ascii="Times New Roman" w:eastAsia="Times New Roman" w:hAnsi="Times New Roman" w:cs="Times New Roman"/>
          <w:sz w:val="24"/>
          <w:szCs w:val="24"/>
          <w:lang w:val="en-US"/>
        </w:rPr>
        <w:t xml:space="preserve"> </w:t>
      </w:r>
      <w:r w:rsidRPr="00F927B1">
        <w:rPr>
          <w:rFonts w:ascii="Times New Roman" w:eastAsia="Times New Roman" w:hAnsi="Times New Roman" w:cs="Times New Roman"/>
          <w:sz w:val="24"/>
          <w:szCs w:val="24"/>
          <w:lang w:val="id-ID"/>
        </w:rPr>
        <w:t xml:space="preserve">ini </w:t>
      </w:r>
      <w:r>
        <w:rPr>
          <w:rFonts w:ascii="Times New Roman" w:eastAsia="Times New Roman" w:hAnsi="Times New Roman" w:cs="Times New Roman"/>
          <w:sz w:val="24"/>
          <w:szCs w:val="24"/>
          <w:lang w:val="en-US"/>
        </w:rPr>
        <w:t>menemukan komponen utama</w:t>
      </w:r>
      <w:r w:rsidRPr="00F927B1">
        <w:rPr>
          <w:rFonts w:ascii="Times New Roman" w:eastAsia="Times New Roman" w:hAnsi="Times New Roman" w:cs="Times New Roman"/>
          <w:sz w:val="24"/>
          <w:szCs w:val="24"/>
          <w:lang w:val="en-US"/>
        </w:rPr>
        <w:t xml:space="preserve"> p</w:t>
      </w:r>
      <w:r w:rsidRPr="00F927B1">
        <w:rPr>
          <w:rFonts w:ascii="Times New Roman" w:eastAsia="Times New Roman" w:hAnsi="Times New Roman" w:cs="Times New Roman"/>
          <w:sz w:val="24"/>
          <w:szCs w:val="24"/>
        </w:rPr>
        <w:t>emberdayaan masyarakat dalam upaya pemenuhan kebutuhan dasar masyarakat dengan pendekatan tinjauan pustaka (</w:t>
      </w:r>
      <w:r w:rsidRPr="00F927B1">
        <w:rPr>
          <w:rFonts w:ascii="Times New Roman" w:eastAsia="Times New Roman" w:hAnsi="Times New Roman" w:cs="Times New Roman"/>
          <w:i/>
          <w:sz w:val="24"/>
          <w:szCs w:val="24"/>
        </w:rPr>
        <w:t>literature review</w:t>
      </w:r>
      <w:r w:rsidRPr="00F927B1">
        <w:rPr>
          <w:rFonts w:ascii="Times New Roman" w:eastAsia="Times New Roman" w:hAnsi="Times New Roman" w:cs="Times New Roman"/>
          <w:sz w:val="24"/>
          <w:szCs w:val="24"/>
        </w:rPr>
        <w:t>).</w:t>
      </w:r>
      <w:proofErr w:type="gramEnd"/>
      <w:r w:rsidRPr="00F927B1">
        <w:rPr>
          <w:rFonts w:ascii="Times New Roman" w:eastAsia="Times New Roman" w:hAnsi="Times New Roman" w:cs="Times New Roman"/>
          <w:sz w:val="24"/>
          <w:szCs w:val="24"/>
        </w:rPr>
        <w:t xml:space="preserve"> </w:t>
      </w:r>
      <w:proofErr w:type="gramStart"/>
      <w:r w:rsidRPr="00F927B1">
        <w:rPr>
          <w:rFonts w:ascii="Times New Roman" w:eastAsia="Times New Roman" w:hAnsi="Times New Roman" w:cs="Times New Roman"/>
          <w:sz w:val="24"/>
          <w:szCs w:val="24"/>
        </w:rPr>
        <w:t>Kebutuhan dasar masyarakat yang meliputi sandang, pangan, papan, dan kesehatan menjadi hal yang sangat krusial bagi kelangsungan hidup manusia.</w:t>
      </w:r>
      <w:proofErr w:type="gramEnd"/>
      <w:r w:rsidRPr="00F927B1">
        <w:rPr>
          <w:rFonts w:ascii="Times New Roman" w:eastAsia="Times New Roman" w:hAnsi="Times New Roman" w:cs="Times New Roman"/>
          <w:sz w:val="24"/>
          <w:szCs w:val="24"/>
        </w:rPr>
        <w:t xml:space="preserve"> </w:t>
      </w:r>
      <w:proofErr w:type="gramStart"/>
      <w:r w:rsidRPr="00F927B1">
        <w:rPr>
          <w:rFonts w:ascii="Times New Roman" w:eastAsia="Times New Roman" w:hAnsi="Times New Roman" w:cs="Times New Roman"/>
          <w:sz w:val="24"/>
          <w:szCs w:val="24"/>
        </w:rPr>
        <w:t>Pemberdayaan masyarakat bertujuan untuk memberikan kemampuan, kepercayaan diri, dan kesadaran kepada masyarakat untuk mengatasi permasalahan yang dihadapi dalam pemenuhan kebutuhan dasar mereka.</w:t>
      </w:r>
      <w:proofErr w:type="gramEnd"/>
      <w:r w:rsidRPr="00F927B1">
        <w:rPr>
          <w:rFonts w:ascii="Times New Roman" w:eastAsia="Times New Roman" w:hAnsi="Times New Roman" w:cs="Times New Roman"/>
          <w:sz w:val="24"/>
          <w:szCs w:val="24"/>
        </w:rPr>
        <w:t xml:space="preserve"> </w:t>
      </w:r>
      <w:proofErr w:type="gramStart"/>
      <w:r w:rsidRPr="00F927B1">
        <w:rPr>
          <w:rFonts w:ascii="Times New Roman" w:eastAsia="Times New Roman" w:hAnsi="Times New Roman" w:cs="Times New Roman"/>
          <w:sz w:val="24"/>
          <w:szCs w:val="24"/>
        </w:rPr>
        <w:t>Dalam hal ini, pemberdayaan masyarakat diarahkan untuk meningkatkan kualitas hidup masyarakat secara menyeluruh dan berkelanjutan.</w:t>
      </w:r>
      <w:proofErr w:type="gramEnd"/>
      <w:r w:rsidRPr="00F927B1">
        <w:rPr>
          <w:rFonts w:ascii="Times New Roman" w:eastAsia="Times New Roman" w:hAnsi="Times New Roman" w:cs="Times New Roman"/>
          <w:sz w:val="24"/>
          <w:szCs w:val="24"/>
        </w:rPr>
        <w:t xml:space="preserve"> </w:t>
      </w:r>
      <w:proofErr w:type="gramStart"/>
      <w:r w:rsidRPr="00F927B1">
        <w:rPr>
          <w:rFonts w:ascii="Times New Roman" w:eastAsia="Times New Roman" w:hAnsi="Times New Roman" w:cs="Times New Roman"/>
          <w:sz w:val="24"/>
          <w:szCs w:val="24"/>
        </w:rPr>
        <w:t>Pemberdayaan masyarakat juga berperan penting dalam menciptakan lingkungan yang sehat, harmonis, dan adil bagi masyarakat.</w:t>
      </w:r>
      <w:proofErr w:type="gramEnd"/>
      <w:r w:rsidRPr="00F927B1">
        <w:rPr>
          <w:rFonts w:ascii="Times New Roman" w:eastAsia="Times New Roman" w:hAnsi="Times New Roman" w:cs="Times New Roman"/>
          <w:sz w:val="24"/>
          <w:szCs w:val="24"/>
        </w:rPr>
        <w:t xml:space="preserve"> Oleh karena itu, pemenuhan kebutuhan dasar masyarakat melalui pemberdayaan masyarakat menjadi suatu hal yang sangat penting dalam memajukan kualitas kehidupan masyarakat</w:t>
      </w:r>
      <w:proofErr w:type="gramStart"/>
      <w:r w:rsidRPr="00F927B1">
        <w:rPr>
          <w:rFonts w:ascii="Times New Roman" w:eastAsia="Times New Roman" w:hAnsi="Times New Roman" w:cs="Times New Roman"/>
          <w:sz w:val="24"/>
          <w:szCs w:val="24"/>
        </w:rPr>
        <w:t>.</w:t>
      </w:r>
      <w:r w:rsidR="00620CA3" w:rsidRPr="00620CA3">
        <w:rPr>
          <w:rFonts w:ascii="Times New Roman" w:eastAsia="Times New Roman" w:hAnsi="Times New Roman" w:cs="Times New Roman"/>
          <w:sz w:val="24"/>
          <w:szCs w:val="24"/>
          <w:lang w:val="en-US"/>
        </w:rPr>
        <w:t>.</w:t>
      </w:r>
      <w:proofErr w:type="gramEnd"/>
      <w:r w:rsidR="00620CA3">
        <w:rPr>
          <w:rFonts w:ascii="Times New Roman" w:eastAsia="Times New Roman" w:hAnsi="Times New Roman" w:cs="Times New Roman"/>
          <w:sz w:val="24"/>
          <w:szCs w:val="24"/>
          <w:lang w:val="en-US"/>
        </w:rPr>
        <w:t xml:space="preserve"> </w:t>
      </w:r>
      <w:r w:rsidR="00620CA3" w:rsidRPr="00620CA3">
        <w:rPr>
          <w:rFonts w:ascii="Times New Roman" w:eastAsia="Times New Roman" w:hAnsi="Times New Roman" w:cs="Times New Roman"/>
          <w:sz w:val="24"/>
          <w:szCs w:val="24"/>
          <w:lang w:val="en-US"/>
        </w:rPr>
        <w:t xml:space="preserve">Teori yang digunakan adalah teori yang dikemukakan oleh Parasuraman, Zeithaml, dan Berry mengenai kualitas pelayanan yang memiliki </w:t>
      </w:r>
      <w:proofErr w:type="gramStart"/>
      <w:r w:rsidR="00620CA3" w:rsidRPr="00620CA3">
        <w:rPr>
          <w:rFonts w:ascii="Times New Roman" w:eastAsia="Times New Roman" w:hAnsi="Times New Roman" w:cs="Times New Roman"/>
          <w:sz w:val="24"/>
          <w:szCs w:val="24"/>
          <w:lang w:val="en-US"/>
        </w:rPr>
        <w:t>lima</w:t>
      </w:r>
      <w:proofErr w:type="gramEnd"/>
      <w:r w:rsidR="00620CA3" w:rsidRPr="00620CA3">
        <w:rPr>
          <w:rFonts w:ascii="Times New Roman" w:eastAsia="Times New Roman" w:hAnsi="Times New Roman" w:cs="Times New Roman"/>
          <w:sz w:val="24"/>
          <w:szCs w:val="24"/>
          <w:lang w:val="en-US"/>
        </w:rPr>
        <w:t xml:space="preserve"> dimensi untuk mengetahui faktor-faktor yang menyebabkan optimal dan tidak optimalnya penyelenggaraan pelayanan publik.</w:t>
      </w:r>
      <w:r w:rsidR="00620CA3">
        <w:rPr>
          <w:rFonts w:ascii="Times New Roman" w:eastAsia="Times New Roman" w:hAnsi="Times New Roman" w:cs="Times New Roman"/>
          <w:sz w:val="24"/>
          <w:szCs w:val="24"/>
          <w:lang w:val="en-US"/>
        </w:rPr>
        <w:t xml:space="preserve"> </w:t>
      </w:r>
      <w:proofErr w:type="gramStart"/>
      <w:r w:rsidR="00620CA3" w:rsidRPr="00A14FEA">
        <w:rPr>
          <w:rFonts w:ascii="Times New Roman" w:eastAsia="Times New Roman" w:hAnsi="Times New Roman" w:cs="Times New Roman"/>
          <w:sz w:val="24"/>
          <w:szCs w:val="24"/>
        </w:rPr>
        <w:t>Metode</w:t>
      </w:r>
      <w:r w:rsidR="00620CA3">
        <w:rPr>
          <w:rFonts w:ascii="Times New Roman" w:eastAsia="Times New Roman" w:hAnsi="Times New Roman" w:cs="Times New Roman"/>
          <w:sz w:val="24"/>
          <w:szCs w:val="24"/>
        </w:rPr>
        <w:t xml:space="preserve"> penelitian </w:t>
      </w:r>
      <w:r w:rsidR="00620CA3" w:rsidRPr="00A14FEA">
        <w:rPr>
          <w:rFonts w:ascii="Times New Roman" w:eastAsia="Times New Roman" w:hAnsi="Times New Roman" w:cs="Times New Roman"/>
          <w:sz w:val="24"/>
          <w:szCs w:val="24"/>
        </w:rPr>
        <w:t>adalah</w:t>
      </w:r>
      <w:r>
        <w:rPr>
          <w:rFonts w:ascii="Times New Roman" w:eastAsia="Times New Roman" w:hAnsi="Times New Roman" w:cs="Times New Roman"/>
          <w:sz w:val="24"/>
          <w:szCs w:val="24"/>
        </w:rPr>
        <w:t xml:space="preserve"> metode</w:t>
      </w:r>
      <w:r w:rsidRPr="00F927B1">
        <w:rPr>
          <w:rFonts w:ascii="Times New Roman" w:eastAsia="Times New Roman" w:hAnsi="Times New Roman" w:cs="Times New Roman"/>
          <w:sz w:val="24"/>
          <w:szCs w:val="24"/>
        </w:rPr>
        <w:t xml:space="preserve"> tinjauan pustaka (</w:t>
      </w:r>
      <w:r w:rsidRPr="00F927B1">
        <w:rPr>
          <w:rFonts w:ascii="Times New Roman" w:eastAsia="Times New Roman" w:hAnsi="Times New Roman" w:cs="Times New Roman"/>
          <w:i/>
          <w:sz w:val="24"/>
          <w:szCs w:val="24"/>
        </w:rPr>
        <w:t>literature review</w:t>
      </w:r>
      <w:r w:rsidRPr="00F927B1">
        <w:rPr>
          <w:rFonts w:ascii="Times New Roman" w:eastAsia="Times New Roman" w:hAnsi="Times New Roman" w:cs="Times New Roman"/>
          <w:sz w:val="24"/>
          <w:szCs w:val="24"/>
        </w:rPr>
        <w:t>)</w:t>
      </w:r>
      <w:r w:rsidR="00620CA3" w:rsidRPr="00A14FEA">
        <w:rPr>
          <w:rFonts w:ascii="Times New Roman" w:eastAsia="Times New Roman" w:hAnsi="Times New Roman" w:cs="Times New Roman"/>
          <w:sz w:val="24"/>
          <w:szCs w:val="24"/>
        </w:rPr>
        <w:t>.</w:t>
      </w:r>
      <w:proofErr w:type="gramEnd"/>
      <w:r w:rsidR="00620CA3">
        <w:rPr>
          <w:rFonts w:ascii="Times New Roman" w:eastAsia="Times New Roman" w:hAnsi="Times New Roman" w:cs="Times New Roman"/>
          <w:sz w:val="24"/>
          <w:szCs w:val="24"/>
        </w:rPr>
        <w:t xml:space="preserve"> </w:t>
      </w:r>
      <w:r w:rsidR="00620CA3" w:rsidRPr="00620CA3">
        <w:rPr>
          <w:rFonts w:ascii="Times New Roman" w:eastAsia="Times New Roman" w:hAnsi="Times New Roman" w:cs="Times New Roman"/>
          <w:sz w:val="24"/>
          <w:szCs w:val="24"/>
          <w:lang w:val="en-US"/>
        </w:rPr>
        <w:t xml:space="preserve">Hasil penelitian ini menunjukan </w:t>
      </w:r>
      <w:r>
        <w:rPr>
          <w:rFonts w:ascii="Times New Roman" w:eastAsia="Times New Roman" w:hAnsi="Times New Roman" w:cs="Times New Roman"/>
          <w:sz w:val="24"/>
          <w:szCs w:val="24"/>
          <w:lang w:val="en-US"/>
        </w:rPr>
        <w:t>terdapat tiga komponen utama dalam memenuhi kebutuhan dasar masyarakat pada setiap program pemberdayaan masyarakat yaitu: kebutuhan fisik, kultural dan kebutuhan yang lebih tinggi.</w:t>
      </w:r>
      <w:r w:rsidRPr="00620CA3">
        <w:rPr>
          <w:rFonts w:ascii="Times New Roman" w:eastAsia="Times New Roman" w:hAnsi="Times New Roman" w:cs="Times New Roman"/>
          <w:sz w:val="24"/>
          <w:szCs w:val="24"/>
          <w:lang w:val="en-US"/>
        </w:rPr>
        <w:t xml:space="preserve"> </w:t>
      </w:r>
    </w:p>
    <w:p w:rsidR="00827678" w:rsidRPr="00F927B1" w:rsidRDefault="002A7D27" w:rsidP="00620CA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Kata Kunci:</w:t>
      </w:r>
      <w:r>
        <w:rPr>
          <w:rFonts w:ascii="Times New Roman" w:eastAsia="Times New Roman" w:hAnsi="Times New Roman" w:cs="Times New Roman"/>
          <w:sz w:val="24"/>
          <w:szCs w:val="24"/>
        </w:rPr>
        <w:t xml:space="preserve"> </w:t>
      </w:r>
      <w:r w:rsidR="00F927B1" w:rsidRPr="00F927B1">
        <w:rPr>
          <w:rFonts w:ascii="Times New Roman" w:eastAsia="Times New Roman" w:hAnsi="Times New Roman" w:cs="Times New Roman"/>
          <w:sz w:val="24"/>
          <w:szCs w:val="24"/>
          <w:lang w:val="en-US"/>
        </w:rPr>
        <w:t>Pemberdayaan Masyarakat</w:t>
      </w:r>
      <w:r w:rsidR="00620CA3" w:rsidRPr="00F927B1">
        <w:rPr>
          <w:rFonts w:ascii="Times New Roman" w:eastAsia="Times New Roman" w:hAnsi="Times New Roman" w:cs="Times New Roman"/>
          <w:sz w:val="24"/>
          <w:szCs w:val="24"/>
          <w:lang w:val="id-ID"/>
        </w:rPr>
        <w:t xml:space="preserve">, </w:t>
      </w:r>
      <w:r w:rsidR="00F927B1" w:rsidRPr="00F927B1">
        <w:rPr>
          <w:rFonts w:ascii="Times New Roman" w:eastAsia="Times New Roman" w:hAnsi="Times New Roman" w:cs="Times New Roman"/>
          <w:sz w:val="24"/>
          <w:szCs w:val="24"/>
          <w:lang w:val="en-US"/>
        </w:rPr>
        <w:t>Kebutuhan Dasar Masyarakat</w:t>
      </w:r>
      <w:r w:rsidR="00620CA3" w:rsidRPr="00F927B1">
        <w:rPr>
          <w:rFonts w:ascii="Times New Roman" w:eastAsia="Times New Roman" w:hAnsi="Times New Roman" w:cs="Times New Roman"/>
          <w:sz w:val="24"/>
          <w:szCs w:val="24"/>
          <w:lang w:val="id-ID"/>
        </w:rPr>
        <w:t>,</w:t>
      </w:r>
      <w:r w:rsidR="00620CA3" w:rsidRPr="00620CA3">
        <w:rPr>
          <w:rFonts w:ascii="Times New Roman" w:eastAsia="Times New Roman" w:hAnsi="Times New Roman" w:cs="Times New Roman"/>
          <w:sz w:val="24"/>
          <w:szCs w:val="24"/>
          <w:lang w:val="id-ID"/>
        </w:rPr>
        <w:t xml:space="preserve"> </w:t>
      </w:r>
      <w:r w:rsidR="00F927B1">
        <w:rPr>
          <w:rFonts w:ascii="Times New Roman" w:eastAsia="Times New Roman" w:hAnsi="Times New Roman" w:cs="Times New Roman"/>
          <w:sz w:val="24"/>
          <w:szCs w:val="24"/>
          <w:lang w:val="en-US"/>
        </w:rPr>
        <w:t>Kemiskinan</w:t>
      </w:r>
    </w:p>
    <w:p w:rsidR="00FA39BB" w:rsidRDefault="00FA39BB">
      <w:pPr>
        <w:spacing w:after="0" w:line="240" w:lineRule="auto"/>
        <w:rPr>
          <w:rFonts w:ascii="Times New Roman" w:eastAsia="Times New Roman" w:hAnsi="Times New Roman" w:cs="Times New Roman"/>
          <w:sz w:val="24"/>
          <w:szCs w:val="24"/>
        </w:rPr>
      </w:pPr>
    </w:p>
    <w:p w:rsidR="00827678" w:rsidRDefault="002A7D2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rsidR="00DA7D57" w:rsidRDefault="00DA7D57" w:rsidP="00620CA3">
      <w:pPr>
        <w:spacing w:after="0" w:line="240" w:lineRule="auto"/>
        <w:ind w:firstLine="426"/>
        <w:jc w:val="both"/>
        <w:rPr>
          <w:rFonts w:ascii="Times New Roman" w:eastAsia="Times New Roman" w:hAnsi="Times New Roman" w:cs="Times New Roman"/>
          <w:color w:val="000000"/>
          <w:sz w:val="24"/>
          <w:szCs w:val="24"/>
        </w:rPr>
      </w:pPr>
      <w:proofErr w:type="gramStart"/>
      <w:r w:rsidRPr="00DA7D57">
        <w:rPr>
          <w:rFonts w:ascii="Times New Roman" w:eastAsia="Times New Roman" w:hAnsi="Times New Roman" w:cs="Times New Roman"/>
          <w:color w:val="000000"/>
          <w:sz w:val="24"/>
          <w:szCs w:val="24"/>
        </w:rPr>
        <w:t>Kemiskinan merupakan masalah yang kompleks karena melibatkan berbagai aspek, termasuk hak individu dan kelompok untuk memenuhi kebutuhan hidup.</w:t>
      </w:r>
      <w:proofErr w:type="gramEnd"/>
      <w:r w:rsidRPr="00DA7D57">
        <w:rPr>
          <w:rFonts w:ascii="Times New Roman" w:eastAsia="Times New Roman" w:hAnsi="Times New Roman" w:cs="Times New Roman"/>
          <w:color w:val="000000"/>
          <w:sz w:val="24"/>
          <w:szCs w:val="24"/>
        </w:rPr>
        <w:t xml:space="preserve"> </w:t>
      </w:r>
      <w:proofErr w:type="gramStart"/>
      <w:r w:rsidRPr="00DA7D57">
        <w:rPr>
          <w:rFonts w:ascii="Times New Roman" w:eastAsia="Times New Roman" w:hAnsi="Times New Roman" w:cs="Times New Roman"/>
          <w:color w:val="000000"/>
          <w:sz w:val="24"/>
          <w:szCs w:val="24"/>
        </w:rPr>
        <w:t>Indikator kemiskinan meliputi rendahnya kualitas hidup, terbatasnya pangan, layanan kesehatan, gizi anak, dan layanan pendidikan yang berkualitas rendah.</w:t>
      </w:r>
      <w:proofErr w:type="gramEnd"/>
      <w:r>
        <w:rPr>
          <w:rFonts w:ascii="Times New Roman" w:eastAsia="Times New Roman" w:hAnsi="Times New Roman" w:cs="Times New Roman"/>
          <w:color w:val="000000"/>
          <w:sz w:val="24"/>
          <w:szCs w:val="24"/>
        </w:rPr>
        <w:t xml:space="preserve"> </w:t>
      </w:r>
      <w:proofErr w:type="gramStart"/>
      <w:r w:rsidRPr="00DA7D57">
        <w:rPr>
          <w:rFonts w:ascii="Times New Roman" w:eastAsia="Times New Roman" w:hAnsi="Times New Roman" w:cs="Times New Roman"/>
          <w:color w:val="000000"/>
          <w:sz w:val="24"/>
          <w:szCs w:val="24"/>
        </w:rPr>
        <w:t>Kondisi kemiskinan Indonesia semakin memburuk setelah krisis ekonomi pada tahun 1998, meskipun pertumbuhan ekonomi pulih.</w:t>
      </w:r>
      <w:proofErr w:type="gramEnd"/>
      <w:r w:rsidRPr="00DA7D57">
        <w:rPr>
          <w:rFonts w:ascii="Times New Roman" w:eastAsia="Times New Roman" w:hAnsi="Times New Roman" w:cs="Times New Roman"/>
          <w:color w:val="000000"/>
          <w:sz w:val="24"/>
          <w:szCs w:val="24"/>
        </w:rPr>
        <w:t xml:space="preserve"> Pada tahun 1999</w:t>
      </w:r>
      <w:r w:rsidR="00675D1A">
        <w:rPr>
          <w:rFonts w:ascii="Times New Roman" w:eastAsia="Times New Roman" w:hAnsi="Times New Roman" w:cs="Times New Roman"/>
          <w:color w:val="000000"/>
          <w:sz w:val="24"/>
          <w:szCs w:val="24"/>
        </w:rPr>
        <w:t xml:space="preserve">, sebanyak </w:t>
      </w:r>
      <w:r w:rsidRPr="00DA7D57">
        <w:rPr>
          <w:rFonts w:ascii="Times New Roman" w:eastAsia="Times New Roman" w:hAnsi="Times New Roman" w:cs="Times New Roman"/>
          <w:color w:val="000000"/>
          <w:sz w:val="24"/>
          <w:szCs w:val="24"/>
        </w:rPr>
        <w:t>27% dari total penduduk Indonesia mengalami kemiskinan, dengan 33</w:t>
      </w:r>
      <w:proofErr w:type="gramStart"/>
      <w:r w:rsidRPr="00DA7D57">
        <w:rPr>
          <w:rFonts w:ascii="Times New Roman" w:eastAsia="Times New Roman" w:hAnsi="Times New Roman" w:cs="Times New Roman"/>
          <w:color w:val="000000"/>
          <w:sz w:val="24"/>
          <w:szCs w:val="24"/>
        </w:rPr>
        <w:t>,9</w:t>
      </w:r>
      <w:proofErr w:type="gramEnd"/>
      <w:r w:rsidRPr="00DA7D57">
        <w:rPr>
          <w:rFonts w:ascii="Times New Roman" w:eastAsia="Times New Roman" w:hAnsi="Times New Roman" w:cs="Times New Roman"/>
          <w:color w:val="000000"/>
          <w:sz w:val="24"/>
          <w:szCs w:val="24"/>
        </w:rPr>
        <w:t xml:space="preserve">% di desa dan 16,4% di kota. Meskipun sebagai </w:t>
      </w:r>
      <w:proofErr w:type="gramStart"/>
      <w:r w:rsidRPr="00DA7D57">
        <w:rPr>
          <w:rFonts w:ascii="Times New Roman" w:eastAsia="Times New Roman" w:hAnsi="Times New Roman" w:cs="Times New Roman"/>
          <w:color w:val="000000"/>
          <w:sz w:val="24"/>
          <w:szCs w:val="24"/>
        </w:rPr>
        <w:t>kota</w:t>
      </w:r>
      <w:proofErr w:type="gramEnd"/>
      <w:r w:rsidRPr="00DA7D57">
        <w:rPr>
          <w:rFonts w:ascii="Times New Roman" w:eastAsia="Times New Roman" w:hAnsi="Times New Roman" w:cs="Times New Roman"/>
          <w:color w:val="000000"/>
          <w:sz w:val="24"/>
          <w:szCs w:val="24"/>
        </w:rPr>
        <w:t xml:space="preserve"> metropolitan, Kota Bandung juga mengalami masalah kemiskinan yang signifikan, dengan lebih dari 10% dari jumlah penduduknya mengalami kemiskinan.</w:t>
      </w:r>
      <w:r w:rsidR="004E3BE7">
        <w:rPr>
          <w:rFonts w:ascii="Times New Roman" w:eastAsia="Times New Roman" w:hAnsi="Times New Roman" w:cs="Times New Roman"/>
          <w:color w:val="000000"/>
          <w:sz w:val="24"/>
          <w:szCs w:val="24"/>
        </w:rPr>
        <w:t xml:space="preserve"> (</w:t>
      </w:r>
      <w:r w:rsidR="004E3BE7" w:rsidRPr="004E3BE7">
        <w:rPr>
          <w:rFonts w:ascii="Times New Roman" w:eastAsia="Times New Roman" w:hAnsi="Times New Roman" w:cs="Times New Roman"/>
          <w:sz w:val="24"/>
          <w:szCs w:val="24"/>
        </w:rPr>
        <w:t>Yunadi,</w:t>
      </w:r>
      <w:r w:rsidR="004E3BE7">
        <w:rPr>
          <w:rFonts w:ascii="Times New Roman" w:eastAsia="Times New Roman" w:hAnsi="Times New Roman" w:cs="Times New Roman"/>
          <w:sz w:val="24"/>
          <w:szCs w:val="24"/>
        </w:rPr>
        <w:t xml:space="preserve"> </w:t>
      </w:r>
      <w:r w:rsidR="004E3BE7" w:rsidRPr="004E3BE7">
        <w:rPr>
          <w:rFonts w:ascii="Times New Roman" w:eastAsia="Times New Roman" w:hAnsi="Times New Roman" w:cs="Times New Roman"/>
          <w:sz w:val="24"/>
          <w:szCs w:val="24"/>
        </w:rPr>
        <w:t>2017)</w:t>
      </w:r>
    </w:p>
    <w:p w:rsidR="00DA7D57" w:rsidRDefault="004737E2" w:rsidP="00620CA3">
      <w:pPr>
        <w:spacing w:after="0" w:line="240" w:lineRule="auto"/>
        <w:ind w:firstLine="426"/>
        <w:jc w:val="both"/>
        <w:rPr>
          <w:rFonts w:ascii="Times New Roman" w:eastAsia="Times New Roman" w:hAnsi="Times New Roman" w:cs="Times New Roman"/>
          <w:color w:val="000000"/>
          <w:sz w:val="24"/>
          <w:szCs w:val="24"/>
        </w:rPr>
      </w:pPr>
      <w:r w:rsidRPr="004737E2">
        <w:rPr>
          <w:rFonts w:ascii="Times New Roman" w:eastAsia="Times New Roman" w:hAnsi="Times New Roman" w:cs="Times New Roman"/>
          <w:color w:val="000000"/>
          <w:sz w:val="24"/>
          <w:szCs w:val="24"/>
        </w:rPr>
        <w:t>Berdasarkan data dari Badan Pusat Statistik (BPS)</w:t>
      </w:r>
      <w:r>
        <w:rPr>
          <w:rFonts w:ascii="Times New Roman" w:eastAsia="Times New Roman" w:hAnsi="Times New Roman" w:cs="Times New Roman"/>
          <w:color w:val="000000"/>
          <w:sz w:val="24"/>
          <w:szCs w:val="24"/>
        </w:rPr>
        <w:t xml:space="preserve"> (2018)</w:t>
      </w:r>
      <w:r w:rsidRPr="004737E2">
        <w:rPr>
          <w:rFonts w:ascii="Times New Roman" w:eastAsia="Times New Roman" w:hAnsi="Times New Roman" w:cs="Times New Roman"/>
          <w:color w:val="000000"/>
          <w:sz w:val="24"/>
          <w:szCs w:val="24"/>
        </w:rPr>
        <w:t xml:space="preserve">, terdapat sekitar 304.939 orang yang hidup dalam kemiskinan di Kota Bandung selama periode 2013-2018. Jumlah ini meliputi sekitar 79.573 kepala keluarga yang tersebar di beberapa kecamatan, termasuk Babakan Ciparay, Kiara Condong, dan Jamika, di mana tingkat kemiskinannya cukup tinggi. </w:t>
      </w:r>
      <w:proofErr w:type="gramStart"/>
      <w:r w:rsidRPr="004737E2">
        <w:rPr>
          <w:rFonts w:ascii="Times New Roman" w:eastAsia="Times New Roman" w:hAnsi="Times New Roman" w:cs="Times New Roman"/>
          <w:color w:val="000000"/>
          <w:sz w:val="24"/>
          <w:szCs w:val="24"/>
        </w:rPr>
        <w:t>Babakan Ciparay adalah kecamatan dengan tingkat kemiskinan tertinggi.</w:t>
      </w:r>
      <w:proofErr w:type="gramEnd"/>
      <w:r w:rsidRPr="004737E2">
        <w:rPr>
          <w:rFonts w:ascii="Times New Roman" w:eastAsia="Times New Roman" w:hAnsi="Times New Roman" w:cs="Times New Roman"/>
          <w:color w:val="000000"/>
          <w:sz w:val="24"/>
          <w:szCs w:val="24"/>
        </w:rPr>
        <w:t xml:space="preserve"> </w:t>
      </w:r>
      <w:proofErr w:type="gramStart"/>
      <w:r w:rsidRPr="004737E2">
        <w:rPr>
          <w:rFonts w:ascii="Times New Roman" w:eastAsia="Times New Roman" w:hAnsi="Times New Roman" w:cs="Times New Roman"/>
          <w:color w:val="000000"/>
          <w:sz w:val="24"/>
          <w:szCs w:val="24"/>
        </w:rPr>
        <w:t>Informasi ini didasarkan pada Rencana Pembangunan Jangka Menengah Daerah (RPJMD) 2013-2018.</w:t>
      </w:r>
      <w:proofErr w:type="gramEnd"/>
    </w:p>
    <w:p w:rsidR="000D2315" w:rsidRPr="008B5EE0" w:rsidRDefault="004737E2" w:rsidP="000D2315">
      <w:pPr>
        <w:spacing w:after="0" w:line="240" w:lineRule="auto"/>
        <w:ind w:firstLine="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Masyarakat harus</w:t>
      </w:r>
      <w:r w:rsidRPr="004737E2">
        <w:rPr>
          <w:rFonts w:ascii="Times New Roman" w:eastAsia="Times New Roman" w:hAnsi="Times New Roman" w:cs="Times New Roman"/>
          <w:color w:val="000000"/>
          <w:sz w:val="24"/>
          <w:szCs w:val="24"/>
        </w:rPr>
        <w:t xml:space="preserve"> memenuhi fungsi sosialnya, individu maupun</w:t>
      </w:r>
      <w:r>
        <w:rPr>
          <w:rFonts w:ascii="Times New Roman" w:eastAsia="Times New Roman" w:hAnsi="Times New Roman" w:cs="Times New Roman"/>
          <w:color w:val="000000"/>
          <w:sz w:val="24"/>
          <w:szCs w:val="24"/>
        </w:rPr>
        <w:t xml:space="preserve"> </w:t>
      </w:r>
      <w:r w:rsidRPr="004737E2">
        <w:rPr>
          <w:rFonts w:ascii="Times New Roman" w:eastAsia="Times New Roman" w:hAnsi="Times New Roman" w:cs="Times New Roman"/>
          <w:color w:val="000000"/>
          <w:sz w:val="24"/>
          <w:szCs w:val="24"/>
        </w:rPr>
        <w:t xml:space="preserve">kebutuhan dasarnya dan melaksanakan peran sosial yang diharapkan dengan nilai dan </w:t>
      </w:r>
      <w:proofErr w:type="gramStart"/>
      <w:r w:rsidRPr="004737E2">
        <w:rPr>
          <w:rFonts w:ascii="Times New Roman" w:eastAsia="Times New Roman" w:hAnsi="Times New Roman" w:cs="Times New Roman"/>
          <w:color w:val="000000"/>
          <w:sz w:val="24"/>
          <w:szCs w:val="24"/>
        </w:rPr>
        <w:t>norma</w:t>
      </w:r>
      <w:proofErr w:type="gramEnd"/>
      <w:r w:rsidRPr="004737E2">
        <w:rPr>
          <w:rFonts w:ascii="Times New Roman" w:eastAsia="Times New Roman" w:hAnsi="Times New Roman" w:cs="Times New Roman"/>
          <w:color w:val="000000"/>
          <w:sz w:val="24"/>
          <w:szCs w:val="24"/>
        </w:rPr>
        <w:t xml:space="preserve"> yang semestinya, serta menjaga status sosialnya dalam masyarakat.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Berdasarkan hal tersebut kegiatan pemberdayaan harus hadir u</w:t>
      </w:r>
      <w:r w:rsidRPr="004737E2">
        <w:rPr>
          <w:rFonts w:ascii="Times New Roman" w:eastAsia="Times New Roman" w:hAnsi="Times New Roman" w:cs="Times New Roman"/>
          <w:color w:val="000000"/>
          <w:sz w:val="24"/>
          <w:szCs w:val="24"/>
        </w:rPr>
        <w:t>ntuk meningkatkan kesejahteraan masyarakat, partisipasi dan kepedulian dari masyarakat.</w:t>
      </w:r>
      <w:proofErr w:type="gramEnd"/>
      <w:r w:rsidR="006541FB">
        <w:rPr>
          <w:rFonts w:ascii="Times New Roman" w:eastAsia="Times New Roman" w:hAnsi="Times New Roman" w:cs="Times New Roman"/>
          <w:color w:val="000000"/>
          <w:sz w:val="24"/>
          <w:szCs w:val="24"/>
        </w:rPr>
        <w:t xml:space="preserve"> </w:t>
      </w:r>
      <w:r w:rsidR="000D2315" w:rsidRPr="000D2315">
        <w:rPr>
          <w:rFonts w:ascii="Times New Roman" w:eastAsia="Times New Roman" w:hAnsi="Times New Roman" w:cs="Times New Roman"/>
          <w:color w:val="000000"/>
          <w:sz w:val="24"/>
          <w:szCs w:val="24"/>
          <w:lang w:val="id-ID"/>
        </w:rPr>
        <w:t>Pemberdayaan masyarakat merupakan salah satu upaya penting dalam pembangunan yang bertujuan untuk meningkatkan kesejahteraan masyarakat dan memperkuat kemandirian ekonomi.</w:t>
      </w:r>
      <w:r w:rsidR="006541FB">
        <w:rPr>
          <w:rFonts w:ascii="Times New Roman" w:eastAsia="Times New Roman" w:hAnsi="Times New Roman" w:cs="Times New Roman"/>
          <w:color w:val="000000"/>
          <w:sz w:val="24"/>
          <w:szCs w:val="24"/>
          <w:lang w:val="en-US"/>
        </w:rPr>
        <w:t xml:space="preserve"> </w:t>
      </w:r>
      <w:proofErr w:type="gramStart"/>
      <w:r w:rsidR="006541FB">
        <w:rPr>
          <w:rFonts w:ascii="Times New Roman" w:eastAsia="Times New Roman" w:hAnsi="Times New Roman" w:cs="Times New Roman"/>
          <w:color w:val="000000"/>
          <w:sz w:val="24"/>
          <w:szCs w:val="24"/>
          <w:lang w:val="en-US"/>
        </w:rPr>
        <w:t xml:space="preserve">Seperti </w:t>
      </w:r>
      <w:r w:rsidR="004E3BE7">
        <w:rPr>
          <w:rFonts w:ascii="Times New Roman" w:eastAsia="Times New Roman" w:hAnsi="Times New Roman" w:cs="Times New Roman"/>
          <w:color w:val="000000"/>
          <w:sz w:val="24"/>
          <w:szCs w:val="24"/>
        </w:rPr>
        <w:t>d</w:t>
      </w:r>
      <w:r w:rsidR="004E3BE7" w:rsidRPr="004E3BE7">
        <w:rPr>
          <w:rFonts w:ascii="Times New Roman" w:eastAsia="Times New Roman" w:hAnsi="Times New Roman" w:cs="Times New Roman"/>
          <w:color w:val="000000"/>
          <w:sz w:val="24"/>
          <w:szCs w:val="24"/>
        </w:rPr>
        <w:t>i Desa Pakuaon Kecamatan Sukaresmi</w:t>
      </w:r>
      <w:r w:rsidR="000D2315" w:rsidRPr="000D2315">
        <w:rPr>
          <w:rFonts w:ascii="Times New Roman" w:eastAsia="Times New Roman" w:hAnsi="Times New Roman" w:cs="Times New Roman"/>
          <w:color w:val="000000"/>
          <w:sz w:val="24"/>
          <w:szCs w:val="24"/>
          <w:lang w:val="id-ID"/>
        </w:rPr>
        <w:t>, telah melaksanakan berbagai program pemberdayaan masyarakat untuk mencapai tujuan tersebut.</w:t>
      </w:r>
      <w:proofErr w:type="gramEnd"/>
      <w:r w:rsidR="000D2315" w:rsidRPr="000D2315">
        <w:rPr>
          <w:rFonts w:ascii="Times New Roman" w:eastAsia="Times New Roman" w:hAnsi="Times New Roman" w:cs="Times New Roman"/>
          <w:color w:val="000000"/>
          <w:sz w:val="24"/>
          <w:szCs w:val="24"/>
          <w:lang w:val="id-ID"/>
        </w:rPr>
        <w:t xml:space="preserve"> Program-program tersebut meliputi pelatihan keterampilan, penyediaan modal usaha, pengembangan usaha mikro, dan pemanfaatan teknologi dalam meningkatkan produktivitas. Dalam rangka mengevaluasi keberhasilan program-program tersebut dan mengeksplorasi potensi-potensi pemberdayaan masyarakat yang masih dapat dikembangkan</w:t>
      </w:r>
      <w:r w:rsidR="008B5EE0">
        <w:rPr>
          <w:rFonts w:ascii="Times New Roman" w:eastAsia="Times New Roman" w:hAnsi="Times New Roman" w:cs="Times New Roman"/>
          <w:color w:val="000000"/>
          <w:sz w:val="24"/>
          <w:szCs w:val="24"/>
          <w:lang w:val="en-US"/>
        </w:rPr>
        <w:t>.</w:t>
      </w:r>
      <w:r w:rsidR="00CE7B8C">
        <w:rPr>
          <w:rFonts w:ascii="Times New Roman" w:eastAsia="Times New Roman" w:hAnsi="Times New Roman" w:cs="Times New Roman"/>
          <w:color w:val="000000"/>
          <w:sz w:val="24"/>
          <w:szCs w:val="24"/>
          <w:lang w:val="en-US"/>
        </w:rPr>
        <w:t xml:space="preserve"> (</w:t>
      </w:r>
      <w:r w:rsidR="00CE7B8C" w:rsidRPr="00CE7B8C">
        <w:rPr>
          <w:rFonts w:ascii="Times New Roman" w:eastAsia="Times New Roman" w:hAnsi="Times New Roman" w:cs="Times New Roman"/>
          <w:color w:val="000000"/>
          <w:sz w:val="24"/>
          <w:szCs w:val="24"/>
        </w:rPr>
        <w:t>Ashshiddiqi</w:t>
      </w:r>
      <w:r w:rsidR="00CE7B8C">
        <w:rPr>
          <w:rFonts w:ascii="Times New Roman" w:eastAsia="Times New Roman" w:hAnsi="Times New Roman" w:cs="Times New Roman"/>
          <w:color w:val="000000"/>
          <w:sz w:val="24"/>
          <w:szCs w:val="24"/>
        </w:rPr>
        <w:t xml:space="preserve"> et al, 2021)</w:t>
      </w:r>
    </w:p>
    <w:p w:rsidR="000D2315" w:rsidRPr="00B54FC6" w:rsidRDefault="0005103F" w:rsidP="000D2315">
      <w:pPr>
        <w:spacing w:after="0" w:line="240" w:lineRule="auto"/>
        <w:ind w:firstLine="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Berdasarkan hal tersebut menurut penelitian Lamangida</w:t>
      </w:r>
      <w:r w:rsidR="00A9429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(2015), menunjukan bahwa </w:t>
      </w:r>
      <w:r w:rsidR="001D3BA6" w:rsidRPr="001D3BA6">
        <w:rPr>
          <w:rFonts w:ascii="Times New Roman" w:eastAsia="Times New Roman" w:hAnsi="Times New Roman" w:cs="Times New Roman"/>
          <w:color w:val="000000"/>
          <w:sz w:val="24"/>
          <w:szCs w:val="24"/>
        </w:rPr>
        <w:t>program bantuan langsung sementara yang diberikan kepada masyarakat miskin di Desa Omayuwa, Kecamatan Randangan, Kabupaten Pohuwato berdampak positif terhadap pemenuhan kebutuhan dasar mereka</w:t>
      </w:r>
      <w:r w:rsidR="001D3BA6">
        <w:rPr>
          <w:rFonts w:ascii="Times New Roman" w:eastAsia="Times New Roman" w:hAnsi="Times New Roman" w:cs="Times New Roman"/>
          <w:color w:val="000000"/>
          <w:sz w:val="24"/>
          <w:szCs w:val="24"/>
        </w:rPr>
        <w:t xml:space="preserve"> sehingga menjadi aspek yang penting dalam proses awal pemberdayaan. Selaras dengan Kasbadin (2019)</w:t>
      </w:r>
      <w:proofErr w:type="gramStart"/>
      <w:r w:rsidR="001D3BA6">
        <w:rPr>
          <w:rFonts w:ascii="Times New Roman" w:eastAsia="Times New Roman" w:hAnsi="Times New Roman" w:cs="Times New Roman"/>
          <w:color w:val="000000"/>
          <w:sz w:val="24"/>
          <w:szCs w:val="24"/>
        </w:rPr>
        <w:t xml:space="preserve">,  </w:t>
      </w:r>
      <w:r w:rsidR="001D3BA6" w:rsidRPr="001D3BA6">
        <w:rPr>
          <w:rFonts w:ascii="Times New Roman" w:eastAsia="Times New Roman" w:hAnsi="Times New Roman" w:cs="Times New Roman"/>
          <w:color w:val="000000"/>
          <w:sz w:val="24"/>
          <w:szCs w:val="24"/>
          <w:lang w:val="id-ID"/>
        </w:rPr>
        <w:t>Program</w:t>
      </w:r>
      <w:proofErr w:type="gramEnd"/>
      <w:r w:rsidR="001D3BA6" w:rsidRPr="001D3BA6">
        <w:rPr>
          <w:rFonts w:ascii="Times New Roman" w:eastAsia="Times New Roman" w:hAnsi="Times New Roman" w:cs="Times New Roman"/>
          <w:color w:val="000000"/>
          <w:sz w:val="24"/>
          <w:szCs w:val="24"/>
          <w:lang w:val="id-ID"/>
        </w:rPr>
        <w:t xml:space="preserve"> Keluarga Harapan (PKH) terhadap pemenuhan kebutuhan dasar masyarakat di Desa Pardomuan I Kecamatan Pangururan Kabupaten Samosir</w:t>
      </w:r>
      <w:r w:rsidR="001D3BA6">
        <w:rPr>
          <w:rFonts w:ascii="Times New Roman" w:eastAsia="Times New Roman" w:hAnsi="Times New Roman" w:cs="Times New Roman"/>
          <w:color w:val="000000"/>
          <w:sz w:val="24"/>
          <w:szCs w:val="24"/>
          <w:lang w:val="en-US"/>
        </w:rPr>
        <w:t xml:space="preserve"> memberi dampak positif dan siginifikan disertai program pemberdayaan yang sesuai dengan yang dibutuhkan oleh masyarakat tersebut. Ada pun menurut Eliza (2021) </w:t>
      </w:r>
      <w:r w:rsidR="006541FB">
        <w:rPr>
          <w:rFonts w:ascii="Times New Roman" w:eastAsia="Times New Roman" w:hAnsi="Times New Roman" w:cs="Times New Roman"/>
          <w:color w:val="000000"/>
          <w:sz w:val="24"/>
          <w:szCs w:val="24"/>
          <w:lang w:val="en-US"/>
        </w:rPr>
        <w:t xml:space="preserve">pemberdayaan masyarakat dengan memperhatikan kebutuhan dasar masyarakat memiliki dengan memenuhi input, proses dan output yang benar kepada masyarakat.    </w:t>
      </w:r>
      <w:r w:rsidR="001D3BA6">
        <w:rPr>
          <w:rFonts w:ascii="Times New Roman" w:eastAsia="Times New Roman" w:hAnsi="Times New Roman" w:cs="Times New Roman"/>
          <w:color w:val="000000"/>
          <w:sz w:val="24"/>
          <w:szCs w:val="24"/>
          <w:lang w:val="en-US"/>
        </w:rPr>
        <w:t xml:space="preserve"> </w:t>
      </w:r>
    </w:p>
    <w:p w:rsidR="000D2315" w:rsidRPr="000D2315" w:rsidRDefault="000D2315" w:rsidP="000D2315">
      <w:pPr>
        <w:spacing w:after="0" w:line="240" w:lineRule="auto"/>
        <w:ind w:firstLine="426"/>
        <w:jc w:val="both"/>
        <w:rPr>
          <w:rFonts w:ascii="Times New Roman" w:eastAsia="Times New Roman" w:hAnsi="Times New Roman" w:cs="Times New Roman"/>
          <w:color w:val="000000"/>
          <w:sz w:val="24"/>
          <w:szCs w:val="24"/>
          <w:lang w:val="id-ID"/>
        </w:rPr>
      </w:pPr>
      <w:r w:rsidRPr="000D2315">
        <w:rPr>
          <w:rFonts w:ascii="Times New Roman" w:eastAsia="Times New Roman" w:hAnsi="Times New Roman" w:cs="Times New Roman"/>
          <w:color w:val="000000"/>
          <w:sz w:val="24"/>
          <w:szCs w:val="24"/>
          <w:lang w:val="id-ID"/>
        </w:rPr>
        <w:t>Penelitian</w:t>
      </w:r>
      <w:r>
        <w:rPr>
          <w:rFonts w:ascii="Times New Roman" w:eastAsia="Times New Roman" w:hAnsi="Times New Roman" w:cs="Times New Roman"/>
          <w:color w:val="000000"/>
          <w:sz w:val="24"/>
          <w:szCs w:val="24"/>
          <w:lang w:val="en-US"/>
        </w:rPr>
        <w:t xml:space="preserve"> </w:t>
      </w:r>
      <w:r w:rsidRPr="000D2315">
        <w:rPr>
          <w:rFonts w:ascii="Times New Roman" w:eastAsia="Times New Roman" w:hAnsi="Times New Roman" w:cs="Times New Roman"/>
          <w:color w:val="000000"/>
          <w:sz w:val="24"/>
          <w:szCs w:val="24"/>
          <w:lang w:val="id-ID"/>
        </w:rPr>
        <w:t>ini akan membahas</w:t>
      </w:r>
      <w:r w:rsidR="00B54FC6">
        <w:rPr>
          <w:rFonts w:ascii="Times New Roman" w:eastAsia="Times New Roman" w:hAnsi="Times New Roman" w:cs="Times New Roman"/>
          <w:color w:val="000000"/>
          <w:sz w:val="24"/>
          <w:szCs w:val="24"/>
          <w:lang w:val="en-US"/>
        </w:rPr>
        <w:t xml:space="preserve"> mengenai pentingnya p</w:t>
      </w:r>
      <w:r w:rsidR="00B54FC6" w:rsidRPr="00B54FC6">
        <w:rPr>
          <w:rFonts w:ascii="Times New Roman" w:eastAsia="Times New Roman" w:hAnsi="Times New Roman" w:cs="Times New Roman"/>
          <w:color w:val="000000"/>
          <w:sz w:val="24"/>
          <w:szCs w:val="24"/>
        </w:rPr>
        <w:t>emberdayaan masyarakat</w:t>
      </w:r>
      <w:r w:rsidR="00B54FC6">
        <w:rPr>
          <w:rFonts w:ascii="Times New Roman" w:eastAsia="Times New Roman" w:hAnsi="Times New Roman" w:cs="Times New Roman"/>
          <w:color w:val="000000"/>
          <w:sz w:val="24"/>
          <w:szCs w:val="24"/>
        </w:rPr>
        <w:t xml:space="preserve"> </w:t>
      </w:r>
      <w:r w:rsidR="00B54FC6" w:rsidRPr="00B54FC6">
        <w:rPr>
          <w:rFonts w:ascii="Times New Roman" w:eastAsia="Times New Roman" w:hAnsi="Times New Roman" w:cs="Times New Roman"/>
          <w:color w:val="000000"/>
          <w:sz w:val="24"/>
          <w:szCs w:val="24"/>
        </w:rPr>
        <w:t>dalam upaya pemenuhan kebutuhan dasar masyarakat</w:t>
      </w:r>
      <w:r w:rsidR="001D3BA6">
        <w:rPr>
          <w:rFonts w:ascii="Times New Roman" w:eastAsia="Times New Roman" w:hAnsi="Times New Roman" w:cs="Times New Roman"/>
          <w:color w:val="000000"/>
          <w:sz w:val="24"/>
          <w:szCs w:val="24"/>
        </w:rPr>
        <w:t xml:space="preserve"> dengan pendekatan </w:t>
      </w:r>
      <w:r w:rsidR="001D3BA6" w:rsidRPr="001D3BA6">
        <w:rPr>
          <w:rFonts w:ascii="Times New Roman" w:eastAsia="Times New Roman" w:hAnsi="Times New Roman" w:cs="Times New Roman"/>
          <w:color w:val="000000"/>
          <w:sz w:val="24"/>
          <w:szCs w:val="24"/>
        </w:rPr>
        <w:t>tinjauan pustaka (</w:t>
      </w:r>
      <w:r w:rsidR="001D3BA6" w:rsidRPr="001D3BA6">
        <w:rPr>
          <w:rFonts w:ascii="Times New Roman" w:eastAsia="Times New Roman" w:hAnsi="Times New Roman" w:cs="Times New Roman"/>
          <w:i/>
          <w:color w:val="000000"/>
          <w:sz w:val="24"/>
          <w:szCs w:val="24"/>
        </w:rPr>
        <w:t>literature review</w:t>
      </w:r>
      <w:r w:rsidR="001D3BA6" w:rsidRPr="001D3BA6">
        <w:rPr>
          <w:rFonts w:ascii="Times New Roman" w:eastAsia="Times New Roman" w:hAnsi="Times New Roman" w:cs="Times New Roman"/>
          <w:color w:val="000000"/>
          <w:sz w:val="24"/>
          <w:szCs w:val="24"/>
        </w:rPr>
        <w:t>)</w:t>
      </w:r>
      <w:r w:rsidR="00B54FC6" w:rsidRPr="00B54FC6">
        <w:rPr>
          <w:rFonts w:ascii="Times New Roman" w:eastAsia="Times New Roman" w:hAnsi="Times New Roman" w:cs="Times New Roman"/>
          <w:color w:val="000000"/>
          <w:sz w:val="24"/>
          <w:szCs w:val="24"/>
        </w:rPr>
        <w:t xml:space="preserve">. </w:t>
      </w:r>
      <w:proofErr w:type="gramStart"/>
      <w:r w:rsidR="00B54FC6" w:rsidRPr="00B54FC6">
        <w:rPr>
          <w:rFonts w:ascii="Times New Roman" w:eastAsia="Times New Roman" w:hAnsi="Times New Roman" w:cs="Times New Roman"/>
          <w:color w:val="000000"/>
          <w:sz w:val="24"/>
          <w:szCs w:val="24"/>
        </w:rPr>
        <w:t>Kebutuhan dasar masyarakat yang meliputi sandang, pangan, papan, dan kesehatan menjadi hal yang sangat krusial bagi kelangsungan hidup manusia.</w:t>
      </w:r>
      <w:proofErr w:type="gramEnd"/>
      <w:r w:rsidR="00B54FC6" w:rsidRPr="00B54FC6">
        <w:rPr>
          <w:rFonts w:ascii="Times New Roman" w:eastAsia="Times New Roman" w:hAnsi="Times New Roman" w:cs="Times New Roman"/>
          <w:color w:val="000000"/>
          <w:sz w:val="24"/>
          <w:szCs w:val="24"/>
        </w:rPr>
        <w:t xml:space="preserve"> </w:t>
      </w:r>
      <w:proofErr w:type="gramStart"/>
      <w:r w:rsidR="00B54FC6" w:rsidRPr="00B54FC6">
        <w:rPr>
          <w:rFonts w:ascii="Times New Roman" w:eastAsia="Times New Roman" w:hAnsi="Times New Roman" w:cs="Times New Roman"/>
          <w:color w:val="000000"/>
          <w:sz w:val="24"/>
          <w:szCs w:val="24"/>
        </w:rPr>
        <w:t>Pemberdayaan masyarakat bertujuan untuk memberikan kemampuan, kepercayaan diri, dan kesadaran kepada masyarakat untuk mengatasi permasalahan yang dihadapi dalam pemenuhan kebutuhan dasar mereka.</w:t>
      </w:r>
      <w:proofErr w:type="gramEnd"/>
      <w:r w:rsidR="00B54FC6" w:rsidRPr="00B54FC6">
        <w:rPr>
          <w:rFonts w:ascii="Times New Roman" w:eastAsia="Times New Roman" w:hAnsi="Times New Roman" w:cs="Times New Roman"/>
          <w:color w:val="000000"/>
          <w:sz w:val="24"/>
          <w:szCs w:val="24"/>
        </w:rPr>
        <w:t xml:space="preserve"> </w:t>
      </w:r>
      <w:proofErr w:type="gramStart"/>
      <w:r w:rsidR="00B54FC6" w:rsidRPr="00B54FC6">
        <w:rPr>
          <w:rFonts w:ascii="Times New Roman" w:eastAsia="Times New Roman" w:hAnsi="Times New Roman" w:cs="Times New Roman"/>
          <w:color w:val="000000"/>
          <w:sz w:val="24"/>
          <w:szCs w:val="24"/>
        </w:rPr>
        <w:t>Dalam hal ini, pemberdayaan masyarakat diarahkan untuk meningkatkan kualitas hidup masyarakat secara menyeluruh dan berkelanjutan.</w:t>
      </w:r>
      <w:proofErr w:type="gramEnd"/>
      <w:r w:rsidR="00B54FC6" w:rsidRPr="00B54FC6">
        <w:rPr>
          <w:rFonts w:ascii="Times New Roman" w:eastAsia="Times New Roman" w:hAnsi="Times New Roman" w:cs="Times New Roman"/>
          <w:color w:val="000000"/>
          <w:sz w:val="24"/>
          <w:szCs w:val="24"/>
        </w:rPr>
        <w:t xml:space="preserve"> </w:t>
      </w:r>
      <w:proofErr w:type="gramStart"/>
      <w:r w:rsidR="00B54FC6" w:rsidRPr="00B54FC6">
        <w:rPr>
          <w:rFonts w:ascii="Times New Roman" w:eastAsia="Times New Roman" w:hAnsi="Times New Roman" w:cs="Times New Roman"/>
          <w:color w:val="000000"/>
          <w:sz w:val="24"/>
          <w:szCs w:val="24"/>
        </w:rPr>
        <w:lastRenderedPageBreak/>
        <w:t>Pemberdayaan masyarakat juga berperan penting dalam menciptakan lingkungan yang sehat, harmonis, dan adil bagi masyarakat.</w:t>
      </w:r>
      <w:proofErr w:type="gramEnd"/>
      <w:r w:rsidR="00B54FC6" w:rsidRPr="00B54FC6">
        <w:rPr>
          <w:rFonts w:ascii="Times New Roman" w:eastAsia="Times New Roman" w:hAnsi="Times New Roman" w:cs="Times New Roman"/>
          <w:color w:val="000000"/>
          <w:sz w:val="24"/>
          <w:szCs w:val="24"/>
        </w:rPr>
        <w:t xml:space="preserve"> </w:t>
      </w:r>
      <w:proofErr w:type="gramStart"/>
      <w:r w:rsidR="00B54FC6" w:rsidRPr="00B54FC6">
        <w:rPr>
          <w:rFonts w:ascii="Times New Roman" w:eastAsia="Times New Roman" w:hAnsi="Times New Roman" w:cs="Times New Roman"/>
          <w:color w:val="000000"/>
          <w:sz w:val="24"/>
          <w:szCs w:val="24"/>
        </w:rPr>
        <w:t>Oleh karena itu, pemenuhan kebutuhan dasar masyarakat melalui pemberdayaan masyarakat menjadi suatu hal yang sangat penting dalam memajukan kualitas kehidupan masyarakat.</w:t>
      </w:r>
      <w:proofErr w:type="gramEnd"/>
    </w:p>
    <w:p w:rsidR="00827678" w:rsidRDefault="00827678">
      <w:pPr>
        <w:spacing w:after="0" w:line="240" w:lineRule="auto"/>
        <w:rPr>
          <w:rFonts w:ascii="Times New Roman" w:eastAsia="Times New Roman" w:hAnsi="Times New Roman" w:cs="Times New Roman"/>
          <w:sz w:val="24"/>
          <w:szCs w:val="24"/>
        </w:rPr>
      </w:pPr>
    </w:p>
    <w:p w:rsidR="00827678" w:rsidRDefault="002A7D27">
      <w:pPr>
        <w:numPr>
          <w:ilvl w:val="0"/>
          <w:numId w:val="7"/>
        </w:numPr>
        <w:spacing w:after="0" w:line="240"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KAJIAN PUSTAKA </w:t>
      </w:r>
    </w:p>
    <w:p w:rsidR="00827678" w:rsidRPr="00B54FC6" w:rsidRDefault="00B54FC6" w:rsidP="00B54FC6">
      <w:pPr>
        <w:spacing w:after="0" w:line="240" w:lineRule="auto"/>
        <w:ind w:firstLine="426"/>
        <w:jc w:val="both"/>
        <w:rPr>
          <w:rFonts w:ascii="Times New Roman" w:eastAsia="Times New Roman" w:hAnsi="Times New Roman" w:cs="Times New Roman"/>
          <w:sz w:val="24"/>
          <w:szCs w:val="24"/>
        </w:rPr>
      </w:pPr>
      <w:proofErr w:type="gramStart"/>
      <w:r w:rsidRPr="00B54FC6">
        <w:rPr>
          <w:rFonts w:ascii="Times New Roman" w:eastAsia="Times New Roman" w:hAnsi="Times New Roman" w:cs="Times New Roman"/>
          <w:color w:val="000000"/>
          <w:sz w:val="24"/>
          <w:szCs w:val="24"/>
        </w:rPr>
        <w:t>Kebutuhan dasar manusia dapat dikelompokkan ke dalam dua kategori, yaitu kebutuhan dasar yang dibutuhkan untuk mempertahankan hidup dan kebutuhan dasar yang lebih tinggi.</w:t>
      </w:r>
      <w:proofErr w:type="gramEnd"/>
      <w:r w:rsidRPr="00B54FC6">
        <w:rPr>
          <w:rFonts w:ascii="Times New Roman" w:eastAsia="Times New Roman" w:hAnsi="Times New Roman" w:cs="Times New Roman"/>
          <w:color w:val="000000"/>
          <w:sz w:val="24"/>
          <w:szCs w:val="24"/>
        </w:rPr>
        <w:t xml:space="preserve"> Menurut United Nation Research Institute for Social Development (UNRISD), kebutuhan dasar manusia terdiri dari tiga kelompok, yaitu: (1) kebutuhan fisik primer, yang mencakup kebutuhan akan gizi, perumahan, dan kesehatan; (2) kebutuhan kultural, yang mencakup pendidikan, waktu luang, dan rekreasi; dan (3) kebutuhan yang lebih tinggi, yang dapat dipenuhi dengan kelebihan pendapatan.</w:t>
      </w:r>
      <w:r>
        <w:rPr>
          <w:rFonts w:ascii="Times New Roman" w:eastAsia="Times New Roman" w:hAnsi="Times New Roman" w:cs="Times New Roman"/>
          <w:color w:val="000000"/>
          <w:sz w:val="24"/>
          <w:szCs w:val="24"/>
        </w:rPr>
        <w:t xml:space="preserve"> </w:t>
      </w:r>
      <w:proofErr w:type="gramStart"/>
      <w:r w:rsidRPr="00B54FC6">
        <w:rPr>
          <w:rFonts w:ascii="Times New Roman" w:eastAsia="Times New Roman" w:hAnsi="Times New Roman" w:cs="Times New Roman"/>
          <w:color w:val="000000"/>
          <w:sz w:val="24"/>
          <w:szCs w:val="24"/>
        </w:rPr>
        <w:t>Kebutuhan dasar manusia tidak hanya mencakup kebutuhan keluarga, tetapi juga termasuk fasilitas lingkungan yang dibutuhkan oleh manusia dalam kehidupannya.</w:t>
      </w:r>
      <w:proofErr w:type="gramEnd"/>
      <w:r w:rsidRPr="00B54FC6">
        <w:rPr>
          <w:rFonts w:ascii="Times New Roman" w:eastAsia="Times New Roman" w:hAnsi="Times New Roman" w:cs="Times New Roman"/>
          <w:color w:val="000000"/>
          <w:sz w:val="24"/>
          <w:szCs w:val="24"/>
        </w:rPr>
        <w:t xml:space="preserve"> Menurut International Labor Organization (ILO) pada tahun 1976, kebutuhan dasar manusia terdiri dari dua unsur, yaitu kebutuhan minimum yang harus dipenuhi oleh keluarga dalam konsumsi pribadi seperti makanan yang cukup, tempat tinggal, pakaian, peralatan, dan perlengkapan rumah tangga; dan kebutuhan akan pelayanan sosial seperti air minum yang bersih, pendidikan, dan kebudayaan.</w:t>
      </w:r>
      <w:r>
        <w:rPr>
          <w:rFonts w:ascii="Times New Roman" w:eastAsia="Times New Roman" w:hAnsi="Times New Roman" w:cs="Times New Roman"/>
          <w:color w:val="000000"/>
          <w:sz w:val="24"/>
          <w:szCs w:val="24"/>
        </w:rPr>
        <w:t xml:space="preserve"> </w:t>
      </w:r>
      <w:r w:rsidRPr="00B54FC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r w:rsidRPr="00B54FC6">
        <w:rPr>
          <w:rFonts w:ascii="Times New Roman" w:eastAsia="Times New Roman" w:hAnsi="Times New Roman" w:cs="Times New Roman"/>
          <w:color w:val="000000"/>
          <w:sz w:val="24"/>
          <w:szCs w:val="24"/>
        </w:rPr>
        <w:t>rsyad, 1999)</w:t>
      </w:r>
      <w:r>
        <w:rPr>
          <w:rFonts w:ascii="Times New Roman" w:eastAsia="Times New Roman" w:hAnsi="Times New Roman" w:cs="Times New Roman"/>
          <w:color w:val="000000"/>
          <w:sz w:val="24"/>
          <w:szCs w:val="24"/>
        </w:rPr>
        <w:t xml:space="preserve"> </w:t>
      </w:r>
    </w:p>
    <w:p w:rsidR="0062575B" w:rsidRPr="0062575B" w:rsidRDefault="0062575B" w:rsidP="00B54FC6">
      <w:pPr>
        <w:spacing w:after="0" w:line="240" w:lineRule="auto"/>
        <w:jc w:val="both"/>
        <w:rPr>
          <w:rFonts w:ascii="Times New Roman" w:eastAsia="Times New Roman" w:hAnsi="Times New Roman" w:cs="Times New Roman"/>
          <w:sz w:val="24"/>
          <w:szCs w:val="24"/>
        </w:rPr>
      </w:pPr>
    </w:p>
    <w:p w:rsidR="00827678" w:rsidRDefault="002A7D27">
      <w:pPr>
        <w:numPr>
          <w:ilvl w:val="0"/>
          <w:numId w:val="11"/>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PENELITIAN </w:t>
      </w:r>
    </w:p>
    <w:p w:rsidR="0062575B" w:rsidRDefault="00620CA3">
      <w:pPr>
        <w:spacing w:after="0" w:line="240" w:lineRule="auto"/>
        <w:ind w:firstLine="426"/>
        <w:jc w:val="both"/>
        <w:rPr>
          <w:rFonts w:ascii="Times New Roman" w:eastAsia="Times New Roman" w:hAnsi="Times New Roman" w:cs="Times New Roman"/>
          <w:color w:val="000000"/>
          <w:sz w:val="24"/>
          <w:szCs w:val="24"/>
        </w:rPr>
      </w:pPr>
      <w:proofErr w:type="gramStart"/>
      <w:r w:rsidRPr="00620CA3">
        <w:rPr>
          <w:rFonts w:ascii="Times New Roman" w:eastAsia="Times New Roman" w:hAnsi="Times New Roman" w:cs="Times New Roman"/>
          <w:color w:val="000000"/>
          <w:sz w:val="24"/>
          <w:szCs w:val="24"/>
        </w:rPr>
        <w:t xml:space="preserve">Metode yang digunakan dalam penelitian ini adalah </w:t>
      </w:r>
      <w:r w:rsidR="001A1CB3" w:rsidRPr="001A1CB3">
        <w:rPr>
          <w:rFonts w:ascii="Times New Roman" w:eastAsia="Times New Roman" w:hAnsi="Times New Roman" w:cs="Times New Roman"/>
          <w:color w:val="000000"/>
          <w:sz w:val="24"/>
          <w:szCs w:val="24"/>
        </w:rPr>
        <w:t>tinjauan pustaka (</w:t>
      </w:r>
      <w:r w:rsidR="001A1CB3" w:rsidRPr="001A1CB3">
        <w:rPr>
          <w:rFonts w:ascii="Times New Roman" w:eastAsia="Times New Roman" w:hAnsi="Times New Roman" w:cs="Times New Roman"/>
          <w:i/>
          <w:color w:val="000000"/>
          <w:sz w:val="24"/>
          <w:szCs w:val="24"/>
        </w:rPr>
        <w:t>literature review</w:t>
      </w:r>
      <w:r w:rsidR="001A1CB3" w:rsidRPr="001A1CB3">
        <w:rPr>
          <w:rFonts w:ascii="Times New Roman" w:eastAsia="Times New Roman" w:hAnsi="Times New Roman" w:cs="Times New Roman"/>
          <w:color w:val="000000"/>
          <w:sz w:val="24"/>
          <w:szCs w:val="24"/>
        </w:rPr>
        <w:t>)</w:t>
      </w:r>
      <w:r w:rsidRPr="00620CA3">
        <w:rPr>
          <w:rFonts w:ascii="Times New Roman" w:eastAsia="Times New Roman" w:hAnsi="Times New Roman" w:cs="Times New Roman"/>
          <w:color w:val="000000"/>
          <w:sz w:val="24"/>
          <w:szCs w:val="24"/>
        </w:rPr>
        <w:t>.</w:t>
      </w:r>
      <w:proofErr w:type="gramEnd"/>
      <w:r w:rsidRPr="00620CA3">
        <w:rPr>
          <w:rFonts w:ascii="Times New Roman" w:eastAsia="Times New Roman" w:hAnsi="Times New Roman" w:cs="Times New Roman"/>
          <w:color w:val="000000"/>
          <w:sz w:val="24"/>
          <w:szCs w:val="24"/>
        </w:rPr>
        <w:t xml:space="preserve"> </w:t>
      </w:r>
      <w:r w:rsidR="001A1CB3">
        <w:rPr>
          <w:rFonts w:ascii="Times New Roman" w:eastAsia="Times New Roman" w:hAnsi="Times New Roman" w:cs="Times New Roman"/>
          <w:color w:val="000000"/>
          <w:sz w:val="24"/>
          <w:szCs w:val="24"/>
        </w:rPr>
        <w:t>T</w:t>
      </w:r>
      <w:r w:rsidR="001A1CB3" w:rsidRPr="001A1CB3">
        <w:rPr>
          <w:rFonts w:ascii="Times New Roman" w:eastAsia="Times New Roman" w:hAnsi="Times New Roman" w:cs="Times New Roman"/>
          <w:color w:val="000000"/>
          <w:sz w:val="24"/>
          <w:szCs w:val="24"/>
        </w:rPr>
        <w:t>injauan pustaka (</w:t>
      </w:r>
      <w:r w:rsidR="001A1CB3" w:rsidRPr="001A1CB3">
        <w:rPr>
          <w:rFonts w:ascii="Times New Roman" w:eastAsia="Times New Roman" w:hAnsi="Times New Roman" w:cs="Times New Roman"/>
          <w:i/>
          <w:color w:val="000000"/>
          <w:sz w:val="24"/>
          <w:szCs w:val="24"/>
        </w:rPr>
        <w:t>literature review</w:t>
      </w:r>
      <w:r w:rsidR="001A1CB3" w:rsidRPr="001A1CB3">
        <w:rPr>
          <w:rFonts w:ascii="Times New Roman" w:eastAsia="Times New Roman" w:hAnsi="Times New Roman" w:cs="Times New Roman"/>
          <w:color w:val="000000"/>
          <w:sz w:val="24"/>
          <w:szCs w:val="24"/>
        </w:rPr>
        <w:t>)</w:t>
      </w:r>
      <w:r w:rsidR="001A1CB3">
        <w:rPr>
          <w:rFonts w:ascii="Times New Roman" w:eastAsia="Times New Roman" w:hAnsi="Times New Roman" w:cs="Times New Roman"/>
          <w:color w:val="000000"/>
          <w:sz w:val="24"/>
          <w:szCs w:val="24"/>
        </w:rPr>
        <w:t xml:space="preserve"> </w:t>
      </w:r>
      <w:r w:rsidRPr="00620CA3">
        <w:rPr>
          <w:rFonts w:ascii="Times New Roman" w:eastAsia="Times New Roman" w:hAnsi="Times New Roman" w:cs="Times New Roman"/>
          <w:color w:val="000000"/>
          <w:sz w:val="24"/>
          <w:szCs w:val="24"/>
        </w:rPr>
        <w:t xml:space="preserve">dipilih karena dapat </w:t>
      </w:r>
      <w:r w:rsidR="001A1CB3" w:rsidRPr="001A1CB3">
        <w:rPr>
          <w:rFonts w:ascii="Times New Roman" w:eastAsia="Times New Roman" w:hAnsi="Times New Roman" w:cs="Times New Roman"/>
          <w:color w:val="000000"/>
          <w:sz w:val="24"/>
          <w:szCs w:val="24"/>
        </w:rPr>
        <w:t xml:space="preserve">meninjau atau mengkaji kembali berbagai literatur yang telah dipublikasikan oleh akademisi atau peneliti lain sebelumnya terkait topik yang </w:t>
      </w:r>
      <w:proofErr w:type="gramStart"/>
      <w:r w:rsidR="001A1CB3" w:rsidRPr="001A1CB3">
        <w:rPr>
          <w:rFonts w:ascii="Times New Roman" w:eastAsia="Times New Roman" w:hAnsi="Times New Roman" w:cs="Times New Roman"/>
          <w:color w:val="000000"/>
          <w:sz w:val="24"/>
          <w:szCs w:val="24"/>
        </w:rPr>
        <w:t>akan</w:t>
      </w:r>
      <w:proofErr w:type="gramEnd"/>
      <w:r w:rsidR="001A1CB3">
        <w:rPr>
          <w:rFonts w:ascii="Times New Roman" w:eastAsia="Times New Roman" w:hAnsi="Times New Roman" w:cs="Times New Roman"/>
          <w:color w:val="000000"/>
          <w:sz w:val="24"/>
          <w:szCs w:val="24"/>
        </w:rPr>
        <w:t xml:space="preserve"> dit</w:t>
      </w:r>
      <w:r w:rsidR="001A1CB3" w:rsidRPr="001A1CB3">
        <w:rPr>
          <w:rFonts w:ascii="Times New Roman" w:eastAsia="Times New Roman" w:hAnsi="Times New Roman" w:cs="Times New Roman"/>
          <w:color w:val="000000"/>
          <w:sz w:val="24"/>
          <w:szCs w:val="24"/>
        </w:rPr>
        <w:t>eliti</w:t>
      </w:r>
      <w:r w:rsidRPr="00620CA3">
        <w:rPr>
          <w:rFonts w:ascii="Times New Roman" w:eastAsia="Times New Roman" w:hAnsi="Times New Roman" w:cs="Times New Roman"/>
          <w:color w:val="000000"/>
          <w:sz w:val="24"/>
          <w:szCs w:val="24"/>
        </w:rPr>
        <w:t xml:space="preserve">. (Creswell, </w:t>
      </w:r>
      <w:r w:rsidR="001A1CB3" w:rsidRPr="001A1CB3">
        <w:rPr>
          <w:rFonts w:ascii="Times New Roman" w:eastAsia="Times New Roman" w:hAnsi="Times New Roman" w:cs="Times New Roman"/>
          <w:color w:val="000000"/>
          <w:sz w:val="24"/>
          <w:szCs w:val="24"/>
        </w:rPr>
        <w:t>2014</w:t>
      </w:r>
      <w:r w:rsidRPr="00620CA3">
        <w:rPr>
          <w:rFonts w:ascii="Times New Roman" w:eastAsia="Times New Roman" w:hAnsi="Times New Roman" w:cs="Times New Roman"/>
          <w:color w:val="000000"/>
          <w:sz w:val="24"/>
          <w:szCs w:val="24"/>
        </w:rPr>
        <w:t xml:space="preserve">) </w:t>
      </w:r>
      <w:proofErr w:type="gramStart"/>
      <w:r w:rsidRPr="00620CA3">
        <w:rPr>
          <w:rFonts w:ascii="Times New Roman" w:eastAsia="Times New Roman" w:hAnsi="Times New Roman" w:cs="Times New Roman"/>
          <w:color w:val="000000"/>
          <w:sz w:val="24"/>
          <w:szCs w:val="24"/>
        </w:rPr>
        <w:t xml:space="preserve">Teknik pengumpulan data di lakukan dengan </w:t>
      </w:r>
      <w:r w:rsidR="001A1CB3" w:rsidRPr="001A1CB3">
        <w:rPr>
          <w:rFonts w:ascii="Times New Roman" w:eastAsia="Times New Roman" w:hAnsi="Times New Roman" w:cs="Times New Roman"/>
          <w:color w:val="000000"/>
          <w:sz w:val="24"/>
          <w:szCs w:val="24"/>
        </w:rPr>
        <w:t>memperoleh data penelitian, peneliti mengumpulkan, menganalisis, mengorganisasi, sumber dari artikel jurnal mengenai pentingnya pemenuhan kebutuhan dasar masyarakat melalui pemberdayaan masyarakat dalam memajukan kualitas kehidupan masyarakat.</w:t>
      </w:r>
      <w:proofErr w:type="gramEnd"/>
      <w:r w:rsidR="001A1CB3" w:rsidRPr="001A1CB3">
        <w:rPr>
          <w:rFonts w:ascii="Times New Roman" w:eastAsia="Times New Roman" w:hAnsi="Times New Roman" w:cs="Times New Roman"/>
          <w:color w:val="000000"/>
          <w:sz w:val="24"/>
          <w:szCs w:val="24"/>
        </w:rPr>
        <w:t xml:space="preserve"> </w:t>
      </w:r>
      <w:proofErr w:type="gramStart"/>
      <w:r w:rsidR="001A1CB3" w:rsidRPr="001A1CB3">
        <w:rPr>
          <w:rFonts w:ascii="Times New Roman" w:eastAsia="Times New Roman" w:hAnsi="Times New Roman" w:cs="Times New Roman"/>
          <w:color w:val="000000"/>
          <w:sz w:val="24"/>
          <w:szCs w:val="24"/>
        </w:rPr>
        <w:t>Kemudian peneliti menyimpulkan dan menyajikan data-data pemenuhan kebutuhan dasar masyarakat melalui pemberdayaan masyarakat dalam memajukan kualitas kehidupan masyarakat.</w:t>
      </w:r>
      <w:proofErr w:type="gramEnd"/>
    </w:p>
    <w:p w:rsidR="001A1CB3" w:rsidRDefault="001A1CB3">
      <w:pPr>
        <w:spacing w:after="0" w:line="240" w:lineRule="auto"/>
        <w:ind w:firstLine="426"/>
        <w:jc w:val="both"/>
        <w:rPr>
          <w:rFonts w:ascii="Times New Roman" w:eastAsia="Times New Roman" w:hAnsi="Times New Roman" w:cs="Times New Roman"/>
          <w:sz w:val="24"/>
          <w:szCs w:val="24"/>
        </w:rPr>
      </w:pPr>
    </w:p>
    <w:p w:rsidR="00827678" w:rsidRDefault="002A7D27">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rsidR="00505389" w:rsidRPr="00505389" w:rsidRDefault="00A94295" w:rsidP="00505389">
      <w:pPr>
        <w:spacing w:after="0" w:line="240" w:lineRule="auto"/>
        <w:rPr>
          <w:rFonts w:ascii="Times New Roman" w:eastAsia="Times New Roman" w:hAnsi="Times New Roman" w:cs="Times New Roman"/>
          <w:b/>
          <w:color w:val="000000"/>
          <w:sz w:val="24"/>
          <w:szCs w:val="24"/>
        </w:rPr>
      </w:pPr>
      <w:r w:rsidRPr="00A94295">
        <w:rPr>
          <w:rFonts w:ascii="Times New Roman" w:eastAsia="Times New Roman" w:hAnsi="Times New Roman" w:cs="Times New Roman"/>
          <w:b/>
          <w:color w:val="000000"/>
          <w:sz w:val="24"/>
          <w:szCs w:val="24"/>
        </w:rPr>
        <w:t>Kebutuhan Fisik (Primer)</w:t>
      </w:r>
    </w:p>
    <w:p w:rsidR="003A58A7" w:rsidRPr="003A58A7" w:rsidRDefault="00EC732E" w:rsidP="003A58A7">
      <w:pPr>
        <w:spacing w:after="0" w:line="240" w:lineRule="auto"/>
        <w:ind w:firstLine="426"/>
        <w:jc w:val="both"/>
        <w:rPr>
          <w:rFonts w:ascii="Times New Roman" w:eastAsia="Times New Roman" w:hAnsi="Times New Roman" w:cs="Times New Roman"/>
          <w:color w:val="000000"/>
          <w:sz w:val="24"/>
          <w:szCs w:val="24"/>
        </w:rPr>
      </w:pPr>
      <w:r w:rsidRPr="00EC732E">
        <w:rPr>
          <w:rFonts w:ascii="Times New Roman" w:eastAsia="Times New Roman" w:hAnsi="Times New Roman" w:cs="Times New Roman"/>
          <w:color w:val="000000"/>
          <w:sz w:val="24"/>
          <w:szCs w:val="24"/>
          <w:lang w:val="id-ID"/>
        </w:rPr>
        <w:t>Kebutuhan Fisik Primer adalah kebutuhan dasar manusia yang harus dipenuhi untuk mempertahankan hidupnya. Kebutuhan ini meliputi beberapa aspek seperti makanan, air, sandang, papan, kesehatan, dan sanitasi. Makanan adalah salah satu kebutuhan dasar manusia yang sangat penting dan harus terpenuhi. Kebutuhan akan asupan nutrisi dan energi yang cukup akan memberikan dampak yang positif pada kesehatan dan produktivitas manusia. Oleh karena itu, pemberdayaan masyarakat harus memperhatikan akses terhadap pangan yang berkualitas, terutama bagi masyarakat yang hidup di daerah terpencil atau yang kurang mampu.</w:t>
      </w:r>
      <w:r w:rsidR="003A58A7">
        <w:rPr>
          <w:rFonts w:ascii="Times New Roman" w:eastAsia="Times New Roman" w:hAnsi="Times New Roman" w:cs="Times New Roman"/>
          <w:color w:val="000000"/>
          <w:sz w:val="24"/>
          <w:szCs w:val="24"/>
          <w:lang w:val="en-US"/>
        </w:rPr>
        <w:t xml:space="preserve"> </w:t>
      </w:r>
      <w:r w:rsidR="003A58A7">
        <w:rPr>
          <w:rFonts w:ascii="Times New Roman" w:eastAsia="Times New Roman" w:hAnsi="Times New Roman" w:cs="Times New Roman"/>
          <w:sz w:val="24"/>
          <w:szCs w:val="24"/>
        </w:rPr>
        <w:t>(</w:t>
      </w:r>
      <w:r w:rsidR="003A58A7" w:rsidRPr="003A58A7">
        <w:rPr>
          <w:rFonts w:ascii="Times New Roman" w:eastAsia="Times New Roman" w:hAnsi="Times New Roman" w:cs="Times New Roman"/>
          <w:color w:val="000000"/>
          <w:sz w:val="24"/>
          <w:szCs w:val="24"/>
        </w:rPr>
        <w:t>Zaelani</w:t>
      </w:r>
      <w:r w:rsidR="003A58A7">
        <w:rPr>
          <w:rFonts w:ascii="Times New Roman" w:eastAsia="Times New Roman" w:hAnsi="Times New Roman" w:cs="Times New Roman"/>
          <w:color w:val="000000"/>
          <w:sz w:val="24"/>
          <w:szCs w:val="24"/>
        </w:rPr>
        <w:t xml:space="preserve">, </w:t>
      </w:r>
      <w:r w:rsidR="003A58A7" w:rsidRPr="003A58A7">
        <w:rPr>
          <w:rFonts w:ascii="Times New Roman" w:eastAsia="Times New Roman" w:hAnsi="Times New Roman" w:cs="Times New Roman"/>
          <w:color w:val="000000"/>
          <w:sz w:val="24"/>
          <w:szCs w:val="24"/>
        </w:rPr>
        <w:t>2021)</w:t>
      </w:r>
    </w:p>
    <w:p w:rsidR="00EC732E" w:rsidRPr="003A58A7" w:rsidRDefault="00EC732E" w:rsidP="00EC732E">
      <w:pPr>
        <w:spacing w:after="0" w:line="240" w:lineRule="auto"/>
        <w:ind w:firstLine="426"/>
        <w:jc w:val="both"/>
        <w:rPr>
          <w:rFonts w:ascii="Times New Roman" w:eastAsia="Times New Roman" w:hAnsi="Times New Roman" w:cs="Times New Roman"/>
          <w:color w:val="000000"/>
          <w:sz w:val="24"/>
          <w:szCs w:val="24"/>
          <w:lang w:val="en-US"/>
        </w:rPr>
      </w:pPr>
      <w:r w:rsidRPr="00EC732E">
        <w:rPr>
          <w:rFonts w:ascii="Times New Roman" w:eastAsia="Times New Roman" w:hAnsi="Times New Roman" w:cs="Times New Roman"/>
          <w:color w:val="000000"/>
          <w:sz w:val="24"/>
          <w:szCs w:val="24"/>
          <w:lang w:val="id-ID"/>
        </w:rPr>
        <w:t>Selain itu, kebutuhan air juga merupakan hal yang penting dalam mempertahankan hidup manusia. Akses pada air bersih dan sanitasi yang memadai sangat berpengaruh pada kesehatan dan kebersihan lingkungan sekitar. Dalam pemberdayaan masyarakat, pemerintah dan lembaga sosial harus bekerja sama untuk memberikan akses air bersih dan sanitasi yang memadai bagi seluruh masyarakat, terutama di daerah pedesaan.</w:t>
      </w:r>
      <w:r w:rsidR="003A58A7">
        <w:rPr>
          <w:rFonts w:ascii="Times New Roman" w:eastAsia="Times New Roman" w:hAnsi="Times New Roman" w:cs="Times New Roman"/>
          <w:color w:val="000000"/>
          <w:sz w:val="24"/>
          <w:szCs w:val="24"/>
          <w:lang w:val="en-US"/>
        </w:rPr>
        <w:t xml:space="preserve"> </w:t>
      </w:r>
      <w:r w:rsidR="009276F5">
        <w:rPr>
          <w:rFonts w:ascii="Times New Roman" w:eastAsia="Times New Roman" w:hAnsi="Times New Roman" w:cs="Times New Roman"/>
          <w:color w:val="000000"/>
          <w:sz w:val="24"/>
          <w:szCs w:val="24"/>
          <w:lang w:val="en-US"/>
        </w:rPr>
        <w:t>(Azizah et al, 2022)</w:t>
      </w:r>
    </w:p>
    <w:p w:rsidR="00EC732E" w:rsidRPr="00EC732E" w:rsidRDefault="00EC732E" w:rsidP="00EC732E">
      <w:pPr>
        <w:spacing w:after="0" w:line="240" w:lineRule="auto"/>
        <w:ind w:firstLine="426"/>
        <w:jc w:val="both"/>
        <w:rPr>
          <w:rFonts w:ascii="Times New Roman" w:eastAsia="Times New Roman" w:hAnsi="Times New Roman" w:cs="Times New Roman"/>
          <w:color w:val="000000"/>
          <w:sz w:val="24"/>
          <w:szCs w:val="24"/>
          <w:lang w:val="id-ID"/>
        </w:rPr>
      </w:pPr>
      <w:r w:rsidRPr="00EC732E">
        <w:rPr>
          <w:rFonts w:ascii="Times New Roman" w:eastAsia="Times New Roman" w:hAnsi="Times New Roman" w:cs="Times New Roman"/>
          <w:color w:val="000000"/>
          <w:sz w:val="24"/>
          <w:szCs w:val="24"/>
          <w:lang w:val="id-ID"/>
        </w:rPr>
        <w:t xml:space="preserve">kebutuhan akan sandang dan papan juga sangat penting untuk menjamin kesejahteraan masyarakat. Memiliki rumah yang layak dan nyaman serta pakaian yang cukup dan berkualitas akan memberikan rasa aman dan nyaman pada masyarakat. Dalam pemberdayaan masyarakat, pemerintah dan lembaga sosial dapat memberikan bantuan dalam membangun </w:t>
      </w:r>
      <w:r w:rsidRPr="00EC732E">
        <w:rPr>
          <w:rFonts w:ascii="Times New Roman" w:eastAsia="Times New Roman" w:hAnsi="Times New Roman" w:cs="Times New Roman"/>
          <w:color w:val="000000"/>
          <w:sz w:val="24"/>
          <w:szCs w:val="24"/>
          <w:lang w:val="id-ID"/>
        </w:rPr>
        <w:lastRenderedPageBreak/>
        <w:t>rumah layak dan memfasilitasi akses pada pakaian yang berkualitas dengan harga yang terjangkau.</w:t>
      </w:r>
    </w:p>
    <w:p w:rsidR="00EC732E" w:rsidRPr="00EC732E" w:rsidRDefault="00EC732E" w:rsidP="00EC732E">
      <w:pPr>
        <w:spacing w:after="0" w:line="240" w:lineRule="auto"/>
        <w:ind w:firstLine="426"/>
        <w:jc w:val="both"/>
        <w:rPr>
          <w:rFonts w:ascii="Times New Roman" w:eastAsia="Times New Roman" w:hAnsi="Times New Roman" w:cs="Times New Roman"/>
          <w:color w:val="000000"/>
          <w:sz w:val="24"/>
          <w:szCs w:val="24"/>
          <w:lang w:val="id-ID"/>
        </w:rPr>
      </w:pPr>
      <w:r w:rsidRPr="00EC732E">
        <w:rPr>
          <w:rFonts w:ascii="Times New Roman" w:eastAsia="Times New Roman" w:hAnsi="Times New Roman" w:cs="Times New Roman"/>
          <w:color w:val="000000"/>
          <w:sz w:val="24"/>
          <w:szCs w:val="24"/>
          <w:lang w:val="id-ID"/>
        </w:rPr>
        <w:t>Kesehatan juga menjadi bagian yang tak terpisahkan dari kebutuhan fisik primer. Memiliki akses pada layanan kesehatan yang memadai dan terjangkau sangat penting untuk mempertahankan kesehatan fisik dan psikologis masyarakat. Oleh karena itu, dalam pemberdayaan masyarakat, pemerintah dan lembaga sosial harus memberikan perhatian khusus pada akses pada layanan kesehatan yang berkualitas.</w:t>
      </w:r>
    </w:p>
    <w:p w:rsidR="00EC732E" w:rsidRPr="00EC732E" w:rsidRDefault="00EC732E" w:rsidP="00EC732E">
      <w:pPr>
        <w:spacing w:after="0" w:line="240" w:lineRule="auto"/>
        <w:ind w:firstLine="426"/>
        <w:jc w:val="both"/>
        <w:rPr>
          <w:rFonts w:ascii="Times New Roman" w:eastAsia="Times New Roman" w:hAnsi="Times New Roman" w:cs="Times New Roman"/>
          <w:color w:val="000000"/>
          <w:sz w:val="24"/>
          <w:szCs w:val="24"/>
          <w:lang w:val="id-ID"/>
        </w:rPr>
      </w:pPr>
      <w:r w:rsidRPr="00EC732E">
        <w:rPr>
          <w:rFonts w:ascii="Times New Roman" w:eastAsia="Times New Roman" w:hAnsi="Times New Roman" w:cs="Times New Roman"/>
          <w:color w:val="000000"/>
          <w:sz w:val="24"/>
          <w:szCs w:val="24"/>
          <w:lang w:val="id-ID"/>
        </w:rPr>
        <w:t>Dalam keseluruhan, kebutuhan fisik primer menjadi prioritas utama dalam pemberdayaan masyarakat karena ketidakmampuan memenuhi kebutuhan dasar ini akan mempengaruhi kesejahteraan fisik dan psikologis masyarakat. Oleh karena itu, pemerintah dan lembaga sosial harus bekerja sama untuk memastikan bahwa semua masyarakat memiliki akses pada kebutuhan fisik primer yang memadai dan berkualitas untuk meningkatkan kualitas hidup mereka secara keseluruhan.</w:t>
      </w:r>
    </w:p>
    <w:p w:rsidR="00505389" w:rsidRDefault="008E3237" w:rsidP="00505389">
      <w:pPr>
        <w:spacing w:after="0" w:line="240" w:lineRule="auto"/>
        <w:jc w:val="both"/>
        <w:rPr>
          <w:rFonts w:ascii="Times New Roman" w:hAnsi="Times New Roman" w:cs="Times New Roman"/>
          <w:b/>
          <w:bCs/>
          <w:sz w:val="24"/>
          <w:szCs w:val="24"/>
        </w:rPr>
      </w:pPr>
      <w:r w:rsidRPr="008E3237">
        <w:rPr>
          <w:rFonts w:ascii="Times New Roman" w:hAnsi="Times New Roman" w:cs="Times New Roman"/>
          <w:b/>
          <w:bCs/>
          <w:sz w:val="24"/>
          <w:szCs w:val="24"/>
        </w:rPr>
        <w:t>Kebutuhan Kultural</w:t>
      </w:r>
    </w:p>
    <w:p w:rsidR="00080A2A" w:rsidRPr="003A58A7" w:rsidRDefault="008E3237" w:rsidP="00080A2A">
      <w:pPr>
        <w:spacing w:after="0" w:line="240" w:lineRule="auto"/>
        <w:ind w:firstLine="426"/>
        <w:jc w:val="both"/>
        <w:rPr>
          <w:rFonts w:ascii="Times New Roman" w:eastAsia="Times New Roman" w:hAnsi="Times New Roman" w:cs="Times New Roman"/>
          <w:color w:val="000000"/>
          <w:sz w:val="24"/>
          <w:szCs w:val="24"/>
          <w:lang w:val="en-US"/>
        </w:rPr>
      </w:pPr>
      <w:r w:rsidRPr="008E3237">
        <w:rPr>
          <w:rFonts w:ascii="Times New Roman" w:hAnsi="Times New Roman" w:cs="Times New Roman"/>
          <w:bCs/>
          <w:sz w:val="24"/>
          <w:szCs w:val="24"/>
          <w:lang w:val="id-ID" w:eastAsia="en-US"/>
        </w:rPr>
        <w:t>Kebutuhan kultural adalah kebutuhan yang berkaitan dengan nilai-nilai budaya dan adat istiadat suatu masyarakat. Kebutuhan ini meliputi beberapa aspek seperti pendidikan, seni dan budaya, keagamaan, serta kehidupan sosial. Pendidikan adalah salah satu kebutuhan kultural yang sangat penting karena dapat meningkatkan pengetahuan dan keterampilan masyarakat dalam menghadapi berbagai tantangan di masa depan. Oleh karena itu, pemberdayaan masyarakat harus memastikan akses pada pendidikan yang berkualitas dan terjangkau bagi seluruh masyarakat.</w:t>
      </w:r>
      <w:r w:rsidR="00080A2A" w:rsidRPr="00080A2A">
        <w:rPr>
          <w:rFonts w:ascii="Times New Roman" w:eastAsia="Times New Roman" w:hAnsi="Times New Roman" w:cs="Times New Roman"/>
          <w:color w:val="000000"/>
          <w:sz w:val="24"/>
          <w:szCs w:val="24"/>
          <w:lang w:val="en-US"/>
        </w:rPr>
        <w:t xml:space="preserve"> </w:t>
      </w:r>
      <w:r w:rsidR="00080A2A">
        <w:rPr>
          <w:rFonts w:ascii="Times New Roman" w:eastAsia="Times New Roman" w:hAnsi="Times New Roman" w:cs="Times New Roman"/>
          <w:color w:val="000000"/>
          <w:sz w:val="24"/>
          <w:szCs w:val="24"/>
          <w:lang w:val="en-US"/>
        </w:rPr>
        <w:t>(Azizah et al, 2022)</w:t>
      </w:r>
    </w:p>
    <w:p w:rsidR="00FD1BCD" w:rsidRPr="00FD1BCD" w:rsidRDefault="008E3237" w:rsidP="00FD1BCD">
      <w:pPr>
        <w:spacing w:after="0" w:line="240" w:lineRule="auto"/>
        <w:ind w:firstLine="426"/>
        <w:jc w:val="both"/>
        <w:rPr>
          <w:rFonts w:ascii="Times New Roman" w:hAnsi="Times New Roman" w:cs="Times New Roman"/>
          <w:bCs/>
          <w:sz w:val="24"/>
          <w:szCs w:val="24"/>
          <w:lang w:eastAsia="en-US"/>
        </w:rPr>
      </w:pPr>
      <w:r w:rsidRPr="008E3237">
        <w:rPr>
          <w:rFonts w:ascii="Times New Roman" w:hAnsi="Times New Roman" w:cs="Times New Roman"/>
          <w:bCs/>
          <w:sz w:val="24"/>
          <w:szCs w:val="24"/>
          <w:lang w:val="id-ID" w:eastAsia="en-US"/>
        </w:rPr>
        <w:t>Selain itu, kebutuhan seni dan budaya juga sangat penting dalam memperkuat identitas dan nilai-nilai budaya suatu masyarakat. Seni dan budaya dapat menjadi sarana untuk mengungkapkan kreativitas dan mengenalkan masyarakat pada warisan budaya mereka. Dalam pemberdayaan masyarakat, pemerintah dan lembaga sosial harus memberikan dukungan pada pengembangan seni dan budaya masyarakat.</w:t>
      </w:r>
      <w:r w:rsidR="00FD1BCD" w:rsidRPr="00FD1BCD">
        <w:rPr>
          <w:rFonts w:ascii="Times New Roman" w:eastAsia="Times New Roman" w:hAnsi="Times New Roman" w:cs="Times New Roman"/>
          <w:sz w:val="24"/>
          <w:szCs w:val="24"/>
        </w:rPr>
        <w:t xml:space="preserve"> </w:t>
      </w:r>
      <w:r w:rsidR="00FD1BCD">
        <w:rPr>
          <w:rFonts w:ascii="Times New Roman" w:eastAsia="Times New Roman" w:hAnsi="Times New Roman" w:cs="Times New Roman"/>
          <w:sz w:val="24"/>
          <w:szCs w:val="24"/>
        </w:rPr>
        <w:t>(</w:t>
      </w:r>
      <w:r w:rsidR="00FD1BCD" w:rsidRPr="00FD1BCD">
        <w:rPr>
          <w:rFonts w:ascii="Times New Roman" w:hAnsi="Times New Roman" w:cs="Times New Roman"/>
          <w:bCs/>
          <w:sz w:val="24"/>
          <w:szCs w:val="24"/>
          <w:lang w:eastAsia="en-US"/>
        </w:rPr>
        <w:t>Sulaeman</w:t>
      </w:r>
      <w:r w:rsidR="00FD1BCD">
        <w:rPr>
          <w:rFonts w:ascii="Times New Roman" w:hAnsi="Times New Roman" w:cs="Times New Roman"/>
          <w:bCs/>
          <w:sz w:val="24"/>
          <w:szCs w:val="24"/>
          <w:lang w:eastAsia="en-US"/>
        </w:rPr>
        <w:t xml:space="preserve">, </w:t>
      </w:r>
      <w:r w:rsidR="00FD1BCD" w:rsidRPr="00FD1BCD">
        <w:rPr>
          <w:rFonts w:ascii="Times New Roman" w:hAnsi="Times New Roman" w:cs="Times New Roman"/>
          <w:bCs/>
          <w:sz w:val="24"/>
          <w:szCs w:val="24"/>
          <w:lang w:eastAsia="en-US"/>
        </w:rPr>
        <w:t>2022)</w:t>
      </w:r>
    </w:p>
    <w:p w:rsidR="00FD1BCD" w:rsidRPr="00FD1BCD" w:rsidRDefault="008E3237" w:rsidP="00FD1BCD">
      <w:pPr>
        <w:spacing w:after="0" w:line="240" w:lineRule="auto"/>
        <w:ind w:firstLine="426"/>
        <w:jc w:val="both"/>
        <w:rPr>
          <w:rFonts w:ascii="Times New Roman" w:hAnsi="Times New Roman" w:cs="Times New Roman"/>
          <w:bCs/>
          <w:sz w:val="24"/>
          <w:szCs w:val="24"/>
          <w:lang w:eastAsia="en-US"/>
        </w:rPr>
      </w:pPr>
      <w:r w:rsidRPr="008E3237">
        <w:rPr>
          <w:rFonts w:ascii="Times New Roman" w:hAnsi="Times New Roman" w:cs="Times New Roman"/>
          <w:bCs/>
          <w:sz w:val="24"/>
          <w:szCs w:val="24"/>
          <w:lang w:val="id-ID" w:eastAsia="en-US"/>
        </w:rPr>
        <w:t>Kebutuhan keagamaan juga menjadi bagian yang tak terpisahkan dari kebutuhan kultural. Memiliki akses pada kegiatan keagamaan dan lingkungan yang mendukung keagamaan akan memberikan dampak positif pada kesejahteraan psikologis masyarakat. Oleh karena itu, dalam pemberdayaan masyarakat, pemerintah dan lembaga sosial harus memfasilitasi akses pada kegiatan keagamaan yang berkualitas dan terjangkau.</w:t>
      </w:r>
      <w:r w:rsidR="00FD1BCD" w:rsidRPr="00FD1BCD">
        <w:rPr>
          <w:rFonts w:ascii="Times New Roman" w:eastAsia="Times New Roman" w:hAnsi="Times New Roman" w:cs="Times New Roman"/>
          <w:sz w:val="24"/>
          <w:szCs w:val="24"/>
        </w:rPr>
        <w:t xml:space="preserve"> </w:t>
      </w:r>
      <w:r w:rsidR="00FD1BCD">
        <w:rPr>
          <w:rFonts w:ascii="Times New Roman" w:eastAsia="Times New Roman" w:hAnsi="Times New Roman" w:cs="Times New Roman"/>
          <w:sz w:val="24"/>
          <w:szCs w:val="24"/>
        </w:rPr>
        <w:t>(</w:t>
      </w:r>
      <w:r w:rsidR="00FD1BCD" w:rsidRPr="00FD1BCD">
        <w:rPr>
          <w:rFonts w:ascii="Times New Roman" w:hAnsi="Times New Roman" w:cs="Times New Roman"/>
          <w:bCs/>
          <w:sz w:val="24"/>
          <w:szCs w:val="24"/>
          <w:lang w:eastAsia="en-US"/>
        </w:rPr>
        <w:t>Engkus</w:t>
      </w:r>
      <w:r w:rsidR="00FD1BCD">
        <w:rPr>
          <w:rFonts w:ascii="Times New Roman" w:hAnsi="Times New Roman" w:cs="Times New Roman"/>
          <w:bCs/>
          <w:sz w:val="24"/>
          <w:szCs w:val="24"/>
          <w:lang w:eastAsia="en-US"/>
        </w:rPr>
        <w:t xml:space="preserve">, </w:t>
      </w:r>
      <w:r w:rsidR="00FD1BCD" w:rsidRPr="00FD1BCD">
        <w:rPr>
          <w:rFonts w:ascii="Times New Roman" w:hAnsi="Times New Roman" w:cs="Times New Roman"/>
          <w:bCs/>
          <w:sz w:val="24"/>
          <w:szCs w:val="24"/>
          <w:lang w:eastAsia="en-US"/>
        </w:rPr>
        <w:t>2017)</w:t>
      </w:r>
    </w:p>
    <w:p w:rsidR="00FD1BCD" w:rsidRPr="00FD1BCD" w:rsidRDefault="008E3237" w:rsidP="00FD1BCD">
      <w:pPr>
        <w:spacing w:after="0" w:line="240" w:lineRule="auto"/>
        <w:ind w:firstLine="426"/>
        <w:jc w:val="both"/>
        <w:rPr>
          <w:rFonts w:ascii="Times New Roman" w:hAnsi="Times New Roman" w:cs="Times New Roman"/>
          <w:bCs/>
          <w:sz w:val="24"/>
          <w:szCs w:val="24"/>
          <w:lang w:eastAsia="en-US"/>
        </w:rPr>
      </w:pPr>
      <w:r w:rsidRPr="008E3237">
        <w:rPr>
          <w:rFonts w:ascii="Times New Roman" w:hAnsi="Times New Roman" w:cs="Times New Roman"/>
          <w:bCs/>
          <w:sz w:val="24"/>
          <w:szCs w:val="24"/>
          <w:lang w:val="id-ID" w:eastAsia="en-US"/>
        </w:rPr>
        <w:t>Kehidupan sosial juga merupakan aspek penting dari kebutuhan kultural. Masyarakat yang memiliki hubungan sosial yang baik dan saling mendukung cenderung memiliki kualitas hidup yang lebih baik. Dalam pemberdayaan masyarakat, pemerintah dan lembaga sosial harus memastikan akses pada kegiatan sosial yang berkualitas dan terjangkau bagi seluruh masyarakat.</w:t>
      </w:r>
      <w:r w:rsidR="00FD1BCD" w:rsidRPr="00FD1BCD">
        <w:rPr>
          <w:rFonts w:ascii="Times New Roman" w:eastAsia="Times New Roman" w:hAnsi="Times New Roman" w:cs="Times New Roman"/>
          <w:sz w:val="24"/>
          <w:szCs w:val="24"/>
        </w:rPr>
        <w:t xml:space="preserve"> </w:t>
      </w:r>
      <w:r w:rsidR="00FD1BCD">
        <w:rPr>
          <w:rFonts w:ascii="Times New Roman" w:eastAsia="Times New Roman" w:hAnsi="Times New Roman" w:cs="Times New Roman"/>
          <w:sz w:val="24"/>
          <w:szCs w:val="24"/>
        </w:rPr>
        <w:t>(</w:t>
      </w:r>
      <w:r w:rsidR="00FD1BCD" w:rsidRPr="00FD1BCD">
        <w:rPr>
          <w:rFonts w:ascii="Times New Roman" w:hAnsi="Times New Roman" w:cs="Times New Roman"/>
          <w:bCs/>
          <w:sz w:val="24"/>
          <w:szCs w:val="24"/>
          <w:lang w:eastAsia="en-US"/>
        </w:rPr>
        <w:t>Sakti</w:t>
      </w:r>
      <w:r w:rsidR="00FD1BCD">
        <w:rPr>
          <w:rFonts w:ascii="Times New Roman" w:hAnsi="Times New Roman" w:cs="Times New Roman"/>
          <w:bCs/>
          <w:sz w:val="24"/>
          <w:szCs w:val="24"/>
          <w:lang w:eastAsia="en-US"/>
        </w:rPr>
        <w:t xml:space="preserve"> et al, </w:t>
      </w:r>
      <w:r w:rsidR="00FD1BCD" w:rsidRPr="00FD1BCD">
        <w:rPr>
          <w:rFonts w:ascii="Times New Roman" w:hAnsi="Times New Roman" w:cs="Times New Roman"/>
          <w:bCs/>
          <w:sz w:val="24"/>
          <w:szCs w:val="24"/>
          <w:lang w:eastAsia="en-US"/>
        </w:rPr>
        <w:t>2023)</w:t>
      </w:r>
    </w:p>
    <w:p w:rsidR="008E3237" w:rsidRPr="008E3237" w:rsidRDefault="008E3237" w:rsidP="008E3237">
      <w:pPr>
        <w:spacing w:after="0" w:line="240" w:lineRule="auto"/>
        <w:ind w:firstLine="426"/>
        <w:jc w:val="both"/>
        <w:rPr>
          <w:rFonts w:ascii="Times New Roman" w:hAnsi="Times New Roman" w:cs="Times New Roman"/>
          <w:bCs/>
          <w:sz w:val="24"/>
          <w:szCs w:val="24"/>
          <w:lang w:val="id-ID" w:eastAsia="en-US"/>
        </w:rPr>
      </w:pPr>
      <w:r w:rsidRPr="008E3237">
        <w:rPr>
          <w:rFonts w:ascii="Times New Roman" w:hAnsi="Times New Roman" w:cs="Times New Roman"/>
          <w:bCs/>
          <w:sz w:val="24"/>
          <w:szCs w:val="24"/>
          <w:lang w:val="id-ID" w:eastAsia="en-US"/>
        </w:rPr>
        <w:t>Keseluruhan, kebutuhan kultural sangat penting bagi pemberdayaan masyarakat karena dapat memperkuat identitas dan nilai-nilai budaya suatu masyarakat serta meningkatkan kualitas hidup secara keseluruhan. Oleh karena itu, pemerintah dan lembaga sosial harus memberikan perhatian khusus pada akses pada pendidikan, seni dan budaya, keagamaan, serta kehidupan sosial yang berkualitas dan terjangkau bagi seluruh masyarakat untuk meningkatkan kualitas hidup mereka secara keseluruhan.</w:t>
      </w:r>
    </w:p>
    <w:p w:rsidR="006442BB" w:rsidRPr="006442BB" w:rsidRDefault="008E3237" w:rsidP="006442BB">
      <w:pPr>
        <w:spacing w:after="0" w:line="240" w:lineRule="auto"/>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Kebutuhan yang Lebih Tinggi</w:t>
      </w:r>
    </w:p>
    <w:p w:rsidR="00FD1BCD" w:rsidRPr="00FD1BCD" w:rsidRDefault="008E3237" w:rsidP="00FD1BCD">
      <w:pPr>
        <w:spacing w:after="0" w:line="240" w:lineRule="auto"/>
        <w:ind w:firstLine="426"/>
        <w:jc w:val="both"/>
        <w:rPr>
          <w:rFonts w:ascii="Times New Roman" w:hAnsi="Times New Roman" w:cs="Times New Roman"/>
          <w:bCs/>
          <w:sz w:val="24"/>
          <w:szCs w:val="24"/>
          <w:lang w:eastAsia="en-US"/>
        </w:rPr>
      </w:pPr>
      <w:r w:rsidRPr="008E3237">
        <w:rPr>
          <w:rFonts w:ascii="Times New Roman" w:hAnsi="Times New Roman" w:cs="Times New Roman"/>
          <w:bCs/>
          <w:sz w:val="24"/>
          <w:szCs w:val="24"/>
          <w:lang w:val="id-ID" w:eastAsia="en-US"/>
        </w:rPr>
        <w:t xml:space="preserve">Kebutuhan yang lebih tinggi merupakan kebutuhan yang berkaitan dengan pengembangan diri dan pemenuhan aspirasi yang lebih tinggi. Kebutuhan ini meliputi beberapa hal seperti akses pada kesempatan pendidikan yang lebih tinggi, pekerjaan yang lebih baik, pengembangan karir, dan kemandirian finansial. Dalam pemberdayaan masyarakat, memenuhi kebutuhan ini menjadi sangat penting karena dapat meningkatkan </w:t>
      </w:r>
      <w:r w:rsidRPr="008E3237">
        <w:rPr>
          <w:rFonts w:ascii="Times New Roman" w:hAnsi="Times New Roman" w:cs="Times New Roman"/>
          <w:bCs/>
          <w:sz w:val="24"/>
          <w:szCs w:val="24"/>
          <w:lang w:val="id-ID" w:eastAsia="en-US"/>
        </w:rPr>
        <w:lastRenderedPageBreak/>
        <w:t>kemandirian dan memberikan peluang yang lebih baik bagi masyarakat untuk mencapai potensi mereka secara penuh.</w:t>
      </w:r>
      <w:r w:rsidR="00FD1BCD">
        <w:rPr>
          <w:rFonts w:ascii="Times New Roman" w:hAnsi="Times New Roman" w:cs="Times New Roman"/>
          <w:bCs/>
          <w:sz w:val="24"/>
          <w:szCs w:val="24"/>
          <w:lang w:val="en-US" w:eastAsia="en-US"/>
        </w:rPr>
        <w:t xml:space="preserve"> </w:t>
      </w:r>
      <w:r w:rsidR="00FD1BCD">
        <w:rPr>
          <w:rFonts w:ascii="Times New Roman" w:eastAsia="Times New Roman" w:hAnsi="Times New Roman" w:cs="Times New Roman"/>
          <w:sz w:val="24"/>
          <w:szCs w:val="24"/>
        </w:rPr>
        <w:t>(</w:t>
      </w:r>
      <w:r w:rsidR="00FD1BCD" w:rsidRPr="00FD1BCD">
        <w:rPr>
          <w:rFonts w:ascii="Times New Roman" w:hAnsi="Times New Roman" w:cs="Times New Roman"/>
          <w:bCs/>
          <w:sz w:val="24"/>
          <w:szCs w:val="24"/>
          <w:lang w:eastAsia="en-US"/>
        </w:rPr>
        <w:t>Engkus</w:t>
      </w:r>
      <w:r w:rsidR="00FD1BCD">
        <w:rPr>
          <w:rFonts w:ascii="Times New Roman" w:hAnsi="Times New Roman" w:cs="Times New Roman"/>
          <w:bCs/>
          <w:sz w:val="24"/>
          <w:szCs w:val="24"/>
          <w:lang w:eastAsia="en-US"/>
        </w:rPr>
        <w:t xml:space="preserve">, </w:t>
      </w:r>
      <w:r w:rsidR="00FD1BCD" w:rsidRPr="00FD1BCD">
        <w:rPr>
          <w:rFonts w:ascii="Times New Roman" w:hAnsi="Times New Roman" w:cs="Times New Roman"/>
          <w:bCs/>
          <w:sz w:val="24"/>
          <w:szCs w:val="24"/>
          <w:lang w:eastAsia="en-US"/>
        </w:rPr>
        <w:t>2017)</w:t>
      </w:r>
    </w:p>
    <w:p w:rsidR="008E3237" w:rsidRPr="008E3237" w:rsidRDefault="008E3237" w:rsidP="008E3237">
      <w:pPr>
        <w:spacing w:after="0" w:line="240" w:lineRule="auto"/>
        <w:ind w:firstLine="426"/>
        <w:jc w:val="both"/>
        <w:rPr>
          <w:rFonts w:ascii="Times New Roman" w:hAnsi="Times New Roman" w:cs="Times New Roman"/>
          <w:bCs/>
          <w:sz w:val="24"/>
          <w:szCs w:val="24"/>
          <w:lang w:val="id-ID" w:eastAsia="en-US"/>
        </w:rPr>
      </w:pPr>
      <w:r w:rsidRPr="008E3237">
        <w:rPr>
          <w:rFonts w:ascii="Times New Roman" w:hAnsi="Times New Roman" w:cs="Times New Roman"/>
          <w:bCs/>
          <w:sz w:val="24"/>
          <w:szCs w:val="24"/>
          <w:lang w:val="id-ID" w:eastAsia="en-US"/>
        </w:rPr>
        <w:t>Akses pada pendidikan yang lebih tinggi menjadi salah satu kebutuhan yang penting bagi pengembangan diri. Dalam pemberdayaan masyarakat, pemerintah dan lembaga sosial harus memberikan dukungan dan akses yang lebih baik pada pendidikan yang lebih tinggi bagi seluruh masyarakat. Hal ini akan memberikan peluang yang lebih besar bagi masyarakat untuk meningkatkan keterampilan dan pengetahuan mereka, serta mencapai potensi mereka secara penuh.</w:t>
      </w:r>
      <w:r w:rsidR="00FD1BCD" w:rsidRPr="00FD1BCD">
        <w:rPr>
          <w:rFonts w:ascii="Times New Roman" w:eastAsia="Times New Roman" w:hAnsi="Times New Roman" w:cs="Times New Roman"/>
          <w:sz w:val="24"/>
          <w:szCs w:val="24"/>
        </w:rPr>
        <w:t xml:space="preserve"> </w:t>
      </w:r>
      <w:r w:rsidR="00FD1BCD">
        <w:rPr>
          <w:rFonts w:ascii="Times New Roman" w:eastAsia="Times New Roman" w:hAnsi="Times New Roman" w:cs="Times New Roman"/>
          <w:sz w:val="24"/>
          <w:szCs w:val="24"/>
        </w:rPr>
        <w:t>(</w:t>
      </w:r>
      <w:r w:rsidR="00FD1BCD" w:rsidRPr="00FD1BCD">
        <w:rPr>
          <w:rFonts w:ascii="Times New Roman" w:hAnsi="Times New Roman" w:cs="Times New Roman"/>
          <w:bCs/>
          <w:sz w:val="24"/>
          <w:szCs w:val="24"/>
          <w:lang w:eastAsia="en-US"/>
        </w:rPr>
        <w:t>Sakti</w:t>
      </w:r>
      <w:r w:rsidR="00FD1BCD">
        <w:rPr>
          <w:rFonts w:ascii="Times New Roman" w:hAnsi="Times New Roman" w:cs="Times New Roman"/>
          <w:bCs/>
          <w:sz w:val="24"/>
          <w:szCs w:val="24"/>
          <w:lang w:eastAsia="en-US"/>
        </w:rPr>
        <w:t xml:space="preserve"> et al, </w:t>
      </w:r>
      <w:r w:rsidR="00FD1BCD" w:rsidRPr="00FD1BCD">
        <w:rPr>
          <w:rFonts w:ascii="Times New Roman" w:hAnsi="Times New Roman" w:cs="Times New Roman"/>
          <w:bCs/>
          <w:sz w:val="24"/>
          <w:szCs w:val="24"/>
          <w:lang w:eastAsia="en-US"/>
        </w:rPr>
        <w:t>2023)</w:t>
      </w:r>
    </w:p>
    <w:p w:rsidR="008E3237" w:rsidRPr="008E3237" w:rsidRDefault="008E3237" w:rsidP="008E3237">
      <w:pPr>
        <w:spacing w:after="0" w:line="240" w:lineRule="auto"/>
        <w:ind w:firstLine="426"/>
        <w:jc w:val="both"/>
        <w:rPr>
          <w:rFonts w:ascii="Times New Roman" w:hAnsi="Times New Roman" w:cs="Times New Roman"/>
          <w:bCs/>
          <w:sz w:val="24"/>
          <w:szCs w:val="24"/>
          <w:lang w:val="id-ID" w:eastAsia="en-US"/>
        </w:rPr>
      </w:pPr>
      <w:r w:rsidRPr="008E3237">
        <w:rPr>
          <w:rFonts w:ascii="Times New Roman" w:hAnsi="Times New Roman" w:cs="Times New Roman"/>
          <w:bCs/>
          <w:sz w:val="24"/>
          <w:szCs w:val="24"/>
          <w:lang w:val="id-ID" w:eastAsia="en-US"/>
        </w:rPr>
        <w:t>Selain itu, pekerjaan yang lebih baik dan pengembangan karir juga menjadi bagian yang tak terpisahkan dari kebutuhan yang lebih tinggi. Masyarakat membutuhkan pekerjaan yang lebih baik dan pengembangan karir untuk mencapai kepuasan kerja dan kestabilan finansial. Oleh karena itu, dalam pemberdayaan masyarakat, pemerintah dan lembaga sosial harus memberikan akses pada informasi dan peluang pekerjaan yang lebih baik dan membantu masyarakat dalam mengembangkan karir mereka.</w:t>
      </w:r>
    </w:p>
    <w:p w:rsidR="008E3237" w:rsidRPr="008E3237" w:rsidRDefault="008E3237" w:rsidP="008E3237">
      <w:pPr>
        <w:spacing w:after="0" w:line="240" w:lineRule="auto"/>
        <w:ind w:firstLine="426"/>
        <w:jc w:val="both"/>
        <w:rPr>
          <w:rFonts w:ascii="Times New Roman" w:hAnsi="Times New Roman" w:cs="Times New Roman"/>
          <w:bCs/>
          <w:sz w:val="24"/>
          <w:szCs w:val="24"/>
          <w:lang w:val="id-ID" w:eastAsia="en-US"/>
        </w:rPr>
      </w:pPr>
      <w:r w:rsidRPr="008E3237">
        <w:rPr>
          <w:rFonts w:ascii="Times New Roman" w:hAnsi="Times New Roman" w:cs="Times New Roman"/>
          <w:bCs/>
          <w:sz w:val="24"/>
          <w:szCs w:val="24"/>
          <w:lang w:val="id-ID" w:eastAsia="en-US"/>
        </w:rPr>
        <w:t>Kemandirian finansial juga merupakan bagian penting dari kebutuhan yang lebih tinggi. Masyarakat membutuhkan kemandirian finansial untuk merencanakan dan mencapai tujuan keuangan mereka. Oleh karena itu, dalam pemberdayaan masyarakat, pemerintah dan lembaga sosial harus memberikan dukungan pada pengembangan keterampilan keuangan dan memberikan akses pada sumber daya finansial yang dapat membantu masyarakat mencapai kemandirian finansial.</w:t>
      </w:r>
      <w:r w:rsidR="00AB0AD6" w:rsidRPr="00AB0AD6">
        <w:rPr>
          <w:rFonts w:ascii="Times New Roman" w:eastAsia="Times New Roman" w:hAnsi="Times New Roman" w:cs="Times New Roman"/>
          <w:color w:val="000000"/>
          <w:sz w:val="24"/>
          <w:szCs w:val="24"/>
          <w:lang w:val="en-US"/>
        </w:rPr>
        <w:t xml:space="preserve"> </w:t>
      </w:r>
      <w:r w:rsidR="00AB0AD6">
        <w:rPr>
          <w:rFonts w:ascii="Times New Roman" w:eastAsia="Times New Roman" w:hAnsi="Times New Roman" w:cs="Times New Roman"/>
          <w:color w:val="000000"/>
          <w:sz w:val="24"/>
          <w:szCs w:val="24"/>
          <w:lang w:val="en-US"/>
        </w:rPr>
        <w:t>(Azizah et al, 2022)</w:t>
      </w:r>
    </w:p>
    <w:p w:rsidR="008E3237" w:rsidRPr="008E3237" w:rsidRDefault="008E3237" w:rsidP="008E3237">
      <w:pPr>
        <w:spacing w:after="0" w:line="240" w:lineRule="auto"/>
        <w:ind w:firstLine="426"/>
        <w:jc w:val="both"/>
        <w:rPr>
          <w:rFonts w:ascii="Times New Roman" w:hAnsi="Times New Roman" w:cs="Times New Roman"/>
          <w:bCs/>
          <w:sz w:val="24"/>
          <w:szCs w:val="24"/>
          <w:lang w:val="id-ID" w:eastAsia="en-US"/>
        </w:rPr>
      </w:pPr>
      <w:r w:rsidRPr="008E3237">
        <w:rPr>
          <w:rFonts w:ascii="Times New Roman" w:hAnsi="Times New Roman" w:cs="Times New Roman"/>
          <w:bCs/>
          <w:sz w:val="24"/>
          <w:szCs w:val="24"/>
          <w:lang w:val="id-ID" w:eastAsia="en-US"/>
        </w:rPr>
        <w:t>Keseluruhan, kebutuhan yang lebih tinggi merupakan bagian penting dari pemberdayaan masyarakat karena dapat meningkatkan kemandirian dan memberikan peluang yang lebih baik bagi masyarakat untuk mencapai potensi mereka secara penuh. Dalam pemberdayaan masyarakat, pemerintah dan lembaga sosial harus memberikan perhatian khusus pada akses pada pendidikan yang lebih tinggi, pekerjaan yang lebih baik, pengembangan karir, dan kemandirian finansial. Hal ini akan membantu masyarakat mencapai tujuan mereka dan meningkatkan kualitas hidup secara keseluruhan.</w:t>
      </w:r>
    </w:p>
    <w:p w:rsidR="00505389" w:rsidRDefault="00505389" w:rsidP="00505389">
      <w:pPr>
        <w:spacing w:after="0" w:line="240" w:lineRule="auto"/>
        <w:ind w:firstLine="426"/>
        <w:jc w:val="both"/>
        <w:rPr>
          <w:rFonts w:ascii="Times New Roman" w:eastAsia="Times New Roman" w:hAnsi="Times New Roman" w:cs="Times New Roman"/>
          <w:sz w:val="24"/>
          <w:szCs w:val="24"/>
        </w:rPr>
      </w:pPr>
    </w:p>
    <w:p w:rsidR="00827678" w:rsidRDefault="002A7D27">
      <w:pPr>
        <w:numPr>
          <w:ilvl w:val="0"/>
          <w:numId w:val="9"/>
        </w:numPr>
        <w:spacing w:after="0" w:line="240"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SIMPULAN </w:t>
      </w:r>
    </w:p>
    <w:p w:rsidR="00827678" w:rsidRDefault="008E3237" w:rsidP="000D5CD7">
      <w:pPr>
        <w:spacing w:after="0" w:line="240" w:lineRule="auto"/>
        <w:ind w:firstLine="426"/>
        <w:jc w:val="both"/>
        <w:rPr>
          <w:rFonts w:ascii="Times New Roman" w:eastAsia="Times New Roman" w:hAnsi="Times New Roman" w:cs="Times New Roman"/>
          <w:bCs/>
          <w:color w:val="000000"/>
          <w:sz w:val="24"/>
          <w:szCs w:val="24"/>
          <w:lang w:val="en-US"/>
        </w:rPr>
      </w:pPr>
      <w:proofErr w:type="gramStart"/>
      <w:r w:rsidRPr="008E3237">
        <w:rPr>
          <w:rFonts w:ascii="Times New Roman" w:eastAsia="Times New Roman" w:hAnsi="Times New Roman" w:cs="Times New Roman"/>
          <w:bCs/>
          <w:color w:val="000000"/>
          <w:sz w:val="24"/>
          <w:szCs w:val="24"/>
        </w:rPr>
        <w:t>Kebutuhan fisik primer dan kebutuhan kultural merupakan dua aspek penting dalam pemberdayaan masyarakat.</w:t>
      </w:r>
      <w:proofErr w:type="gramEnd"/>
      <w:r w:rsidRPr="008E3237">
        <w:rPr>
          <w:rFonts w:ascii="Times New Roman" w:eastAsia="Times New Roman" w:hAnsi="Times New Roman" w:cs="Times New Roman"/>
          <w:bCs/>
          <w:color w:val="000000"/>
          <w:sz w:val="24"/>
          <w:szCs w:val="24"/>
        </w:rPr>
        <w:t xml:space="preserve"> </w:t>
      </w:r>
      <w:proofErr w:type="gramStart"/>
      <w:r w:rsidRPr="008E3237">
        <w:rPr>
          <w:rFonts w:ascii="Times New Roman" w:eastAsia="Times New Roman" w:hAnsi="Times New Roman" w:cs="Times New Roman"/>
          <w:bCs/>
          <w:color w:val="000000"/>
          <w:sz w:val="24"/>
          <w:szCs w:val="24"/>
        </w:rPr>
        <w:t>Kebutuhan fisik primer meliputi makanan, air, sandang, papan, dan kesehatan yang harus dipenuhi untuk mempertahankan hidup dan kesejahteraan fisik dan psikologis manusia.</w:t>
      </w:r>
      <w:proofErr w:type="gramEnd"/>
      <w:r w:rsidRPr="008E3237">
        <w:rPr>
          <w:rFonts w:ascii="Times New Roman" w:eastAsia="Times New Roman" w:hAnsi="Times New Roman" w:cs="Times New Roman"/>
          <w:bCs/>
          <w:color w:val="000000"/>
          <w:sz w:val="24"/>
          <w:szCs w:val="24"/>
        </w:rPr>
        <w:t xml:space="preserve"> </w:t>
      </w:r>
      <w:proofErr w:type="gramStart"/>
      <w:r w:rsidRPr="008E3237">
        <w:rPr>
          <w:rFonts w:ascii="Times New Roman" w:eastAsia="Times New Roman" w:hAnsi="Times New Roman" w:cs="Times New Roman"/>
          <w:bCs/>
          <w:color w:val="000000"/>
          <w:sz w:val="24"/>
          <w:szCs w:val="24"/>
        </w:rPr>
        <w:t>Sedangkan kebutuhan kultural meliputi pendidikan, seni dan budaya, keagamaan, serta kehidupan sosial yang penting untuk memperkuat identitas dan nilai-nilai budaya suatu masyarakat serta meningkatkan kualitas hidup secara keseluruhan.</w:t>
      </w:r>
      <w:proofErr w:type="gramEnd"/>
      <w:r w:rsidRPr="008E3237">
        <w:rPr>
          <w:rFonts w:ascii="Times New Roman" w:eastAsia="Times New Roman" w:hAnsi="Times New Roman" w:cs="Times New Roman"/>
          <w:bCs/>
          <w:color w:val="000000"/>
          <w:sz w:val="24"/>
          <w:szCs w:val="24"/>
        </w:rPr>
        <w:t xml:space="preserve"> Pemerintah dan lembaga sosial harus bekerja </w:t>
      </w:r>
      <w:proofErr w:type="gramStart"/>
      <w:r w:rsidRPr="008E3237">
        <w:rPr>
          <w:rFonts w:ascii="Times New Roman" w:eastAsia="Times New Roman" w:hAnsi="Times New Roman" w:cs="Times New Roman"/>
          <w:bCs/>
          <w:color w:val="000000"/>
          <w:sz w:val="24"/>
          <w:szCs w:val="24"/>
        </w:rPr>
        <w:t>sama</w:t>
      </w:r>
      <w:proofErr w:type="gramEnd"/>
      <w:r w:rsidRPr="008E3237">
        <w:rPr>
          <w:rFonts w:ascii="Times New Roman" w:eastAsia="Times New Roman" w:hAnsi="Times New Roman" w:cs="Times New Roman"/>
          <w:bCs/>
          <w:color w:val="000000"/>
          <w:sz w:val="24"/>
          <w:szCs w:val="24"/>
        </w:rPr>
        <w:t xml:space="preserve"> untuk memastikan akses pada kebutuhan fisik primer dan kebutuhan kultural yang memadai dan berkualitas bagi seluruh masyarakat.</w:t>
      </w:r>
      <w:r w:rsidR="008B6408">
        <w:rPr>
          <w:rFonts w:ascii="Times New Roman" w:eastAsia="Times New Roman" w:hAnsi="Times New Roman" w:cs="Times New Roman"/>
          <w:bCs/>
          <w:color w:val="000000"/>
          <w:sz w:val="24"/>
          <w:szCs w:val="24"/>
        </w:rPr>
        <w:t xml:space="preserve"> </w:t>
      </w:r>
      <w:proofErr w:type="gramStart"/>
      <w:r w:rsidR="008B6408" w:rsidRPr="008B6408">
        <w:rPr>
          <w:rFonts w:ascii="Times New Roman" w:eastAsia="Times New Roman" w:hAnsi="Times New Roman" w:cs="Times New Roman"/>
          <w:bCs/>
          <w:color w:val="000000"/>
          <w:sz w:val="24"/>
          <w:szCs w:val="24"/>
        </w:rPr>
        <w:t>pemerintah</w:t>
      </w:r>
      <w:proofErr w:type="gramEnd"/>
      <w:r w:rsidR="008B6408" w:rsidRPr="008B6408">
        <w:rPr>
          <w:rFonts w:ascii="Times New Roman" w:eastAsia="Times New Roman" w:hAnsi="Times New Roman" w:cs="Times New Roman"/>
          <w:bCs/>
          <w:color w:val="000000"/>
          <w:sz w:val="24"/>
          <w:szCs w:val="24"/>
        </w:rPr>
        <w:t xml:space="preserve"> dan lembaga sosial</w:t>
      </w:r>
      <w:r w:rsidR="008B6408">
        <w:rPr>
          <w:rFonts w:ascii="Times New Roman" w:eastAsia="Times New Roman" w:hAnsi="Times New Roman" w:cs="Times New Roman"/>
          <w:bCs/>
          <w:color w:val="000000"/>
          <w:sz w:val="24"/>
          <w:szCs w:val="24"/>
        </w:rPr>
        <w:t xml:space="preserve"> disarankan</w:t>
      </w:r>
      <w:r w:rsidR="008B6408" w:rsidRPr="008B6408">
        <w:rPr>
          <w:rFonts w:ascii="Times New Roman" w:eastAsia="Times New Roman" w:hAnsi="Times New Roman" w:cs="Times New Roman"/>
          <w:bCs/>
          <w:color w:val="000000"/>
          <w:sz w:val="24"/>
          <w:szCs w:val="24"/>
        </w:rPr>
        <w:t xml:space="preserve"> tidak hanya fokus pada pemenuhan kebutuhan fisik primer saja, tetapi juga harus memperhatikan kebutuhan kultural masyarakat. </w:t>
      </w:r>
      <w:proofErr w:type="gramStart"/>
      <w:r w:rsidR="008B6408" w:rsidRPr="008B6408">
        <w:rPr>
          <w:rFonts w:ascii="Times New Roman" w:eastAsia="Times New Roman" w:hAnsi="Times New Roman" w:cs="Times New Roman"/>
          <w:bCs/>
          <w:color w:val="000000"/>
          <w:sz w:val="24"/>
          <w:szCs w:val="24"/>
        </w:rPr>
        <w:t>Oleh karena itu, pemerintah dan lembaga sosial harus membangun program yang dapat meningkatkan kualitas hidup masyarakat dalam segala aspek, termasuk pendidikan, seni dan budaya, keagamaan, serta kehidupan sosial.</w:t>
      </w:r>
      <w:proofErr w:type="gramEnd"/>
      <w:r w:rsidR="008B6408" w:rsidRPr="008B6408">
        <w:rPr>
          <w:rFonts w:ascii="Times New Roman" w:eastAsia="Times New Roman" w:hAnsi="Times New Roman" w:cs="Times New Roman"/>
          <w:bCs/>
          <w:color w:val="000000"/>
          <w:sz w:val="24"/>
          <w:szCs w:val="24"/>
        </w:rPr>
        <w:t xml:space="preserve"> </w:t>
      </w:r>
      <w:proofErr w:type="gramStart"/>
      <w:r w:rsidR="008B6408" w:rsidRPr="008B6408">
        <w:rPr>
          <w:rFonts w:ascii="Times New Roman" w:eastAsia="Times New Roman" w:hAnsi="Times New Roman" w:cs="Times New Roman"/>
          <w:bCs/>
          <w:color w:val="000000"/>
          <w:sz w:val="24"/>
          <w:szCs w:val="24"/>
        </w:rPr>
        <w:t>Selain itu, penting juga untuk melibatkan masyarakat secara aktif dalam pengambilan keputusan dan pelaksanaan program tersebut untuk memastikan program tersebut sesuai dengan kebutuhan masyarakat.</w:t>
      </w:r>
      <w:proofErr w:type="gramEnd"/>
      <w:r w:rsidR="000D5CD7">
        <w:rPr>
          <w:rFonts w:ascii="Times New Roman" w:eastAsia="Times New Roman" w:hAnsi="Times New Roman" w:cs="Times New Roman"/>
          <w:bCs/>
          <w:color w:val="000000"/>
          <w:sz w:val="24"/>
          <w:szCs w:val="24"/>
          <w:lang w:val="en-US"/>
        </w:rPr>
        <w:t xml:space="preserve"> </w:t>
      </w:r>
    </w:p>
    <w:p w:rsidR="000D5CD7" w:rsidRDefault="000D5CD7" w:rsidP="000D5CD7">
      <w:pPr>
        <w:spacing w:after="0" w:line="240" w:lineRule="auto"/>
        <w:ind w:firstLine="426"/>
        <w:jc w:val="both"/>
        <w:rPr>
          <w:rFonts w:ascii="Times New Roman" w:eastAsia="Times New Roman" w:hAnsi="Times New Roman" w:cs="Times New Roman"/>
          <w:bCs/>
          <w:color w:val="000000"/>
          <w:sz w:val="24"/>
          <w:szCs w:val="24"/>
          <w:lang w:val="en-US"/>
        </w:rPr>
      </w:pPr>
    </w:p>
    <w:p w:rsidR="00827678" w:rsidRDefault="002A7D2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REFERENSI </w:t>
      </w:r>
    </w:p>
    <w:p w:rsidR="000D5CD7" w:rsidRDefault="000D5CD7">
      <w:pPr>
        <w:spacing w:after="0" w:line="240" w:lineRule="auto"/>
        <w:jc w:val="center"/>
        <w:rPr>
          <w:rFonts w:ascii="Times New Roman" w:eastAsia="Times New Roman" w:hAnsi="Times New Roman" w:cs="Times New Roman"/>
          <w:b/>
          <w:color w:val="000000"/>
          <w:sz w:val="24"/>
          <w:szCs w:val="24"/>
        </w:rPr>
      </w:pPr>
    </w:p>
    <w:p w:rsidR="00CE7B8C" w:rsidRDefault="00CE7B8C" w:rsidP="008B6408">
      <w:pPr>
        <w:spacing w:after="0" w:line="240" w:lineRule="auto"/>
        <w:ind w:left="426" w:hanging="426"/>
        <w:jc w:val="both"/>
        <w:rPr>
          <w:rFonts w:ascii="Times New Roman" w:eastAsia="Times New Roman" w:hAnsi="Times New Roman" w:cs="Times New Roman"/>
          <w:sz w:val="24"/>
          <w:szCs w:val="24"/>
        </w:rPr>
      </w:pPr>
      <w:proofErr w:type="gramStart"/>
      <w:r w:rsidRPr="00CE7B8C">
        <w:rPr>
          <w:rFonts w:ascii="Times New Roman" w:eastAsia="Times New Roman" w:hAnsi="Times New Roman" w:cs="Times New Roman"/>
          <w:sz w:val="24"/>
          <w:szCs w:val="24"/>
        </w:rPr>
        <w:t>Ashshiddiqi, M. T., Firmansyah, I., Ahyani, K. S., Putri, L. F. E., &amp; Maulana, M. F. (2021).</w:t>
      </w:r>
      <w:proofErr w:type="gramEnd"/>
      <w:r w:rsidRPr="00CE7B8C">
        <w:rPr>
          <w:rFonts w:ascii="Times New Roman" w:eastAsia="Times New Roman" w:hAnsi="Times New Roman" w:cs="Times New Roman"/>
          <w:sz w:val="24"/>
          <w:szCs w:val="24"/>
        </w:rPr>
        <w:t xml:space="preserve"> </w:t>
      </w:r>
      <w:proofErr w:type="gramStart"/>
      <w:r w:rsidRPr="00CE7B8C">
        <w:rPr>
          <w:rFonts w:ascii="Times New Roman" w:eastAsia="Times New Roman" w:hAnsi="Times New Roman" w:cs="Times New Roman"/>
          <w:sz w:val="24"/>
          <w:szCs w:val="24"/>
        </w:rPr>
        <w:t>Strategi Program Indeks Pembangunan Manusia (Ipm) Di Desa Pakuaon Kecamatan Sukaresmi Kabupaten Cianjur.</w:t>
      </w:r>
      <w:proofErr w:type="gramEnd"/>
      <w:r w:rsidRPr="00CE7B8C">
        <w:rPr>
          <w:rFonts w:ascii="Times New Roman" w:eastAsia="Times New Roman" w:hAnsi="Times New Roman" w:cs="Times New Roman"/>
          <w:sz w:val="24"/>
          <w:szCs w:val="24"/>
        </w:rPr>
        <w:t> </w:t>
      </w:r>
      <w:r w:rsidRPr="00CE7B8C">
        <w:rPr>
          <w:rFonts w:ascii="Times New Roman" w:eastAsia="Times New Roman" w:hAnsi="Times New Roman" w:cs="Times New Roman"/>
          <w:i/>
          <w:iCs/>
          <w:sz w:val="24"/>
          <w:szCs w:val="24"/>
        </w:rPr>
        <w:t>Jurnal Inovasi Penelitian</w:t>
      </w:r>
      <w:r w:rsidRPr="00CE7B8C">
        <w:rPr>
          <w:rFonts w:ascii="Times New Roman" w:eastAsia="Times New Roman" w:hAnsi="Times New Roman" w:cs="Times New Roman"/>
          <w:sz w:val="24"/>
          <w:szCs w:val="24"/>
        </w:rPr>
        <w:t>, </w:t>
      </w:r>
      <w:r w:rsidRPr="00CE7B8C">
        <w:rPr>
          <w:rFonts w:ascii="Times New Roman" w:eastAsia="Times New Roman" w:hAnsi="Times New Roman" w:cs="Times New Roman"/>
          <w:i/>
          <w:iCs/>
          <w:sz w:val="24"/>
          <w:szCs w:val="24"/>
        </w:rPr>
        <w:t>2</w:t>
      </w:r>
      <w:r w:rsidRPr="00CE7B8C">
        <w:rPr>
          <w:rFonts w:ascii="Times New Roman" w:eastAsia="Times New Roman" w:hAnsi="Times New Roman" w:cs="Times New Roman"/>
          <w:sz w:val="24"/>
          <w:szCs w:val="24"/>
        </w:rPr>
        <w:t>(4), 1153-1162.</w:t>
      </w:r>
    </w:p>
    <w:p w:rsidR="003A58A7" w:rsidRDefault="003A58A7" w:rsidP="008B6408">
      <w:pPr>
        <w:spacing w:after="0" w:line="240" w:lineRule="auto"/>
        <w:ind w:left="426" w:hanging="426"/>
        <w:jc w:val="both"/>
        <w:rPr>
          <w:rFonts w:ascii="Times New Roman" w:eastAsia="Times New Roman" w:hAnsi="Times New Roman" w:cs="Times New Roman"/>
          <w:sz w:val="24"/>
          <w:szCs w:val="24"/>
        </w:rPr>
      </w:pPr>
      <w:proofErr w:type="gramStart"/>
      <w:r w:rsidRPr="003A58A7">
        <w:rPr>
          <w:rFonts w:ascii="Times New Roman" w:eastAsia="Times New Roman" w:hAnsi="Times New Roman" w:cs="Times New Roman"/>
          <w:sz w:val="24"/>
          <w:szCs w:val="24"/>
        </w:rPr>
        <w:lastRenderedPageBreak/>
        <w:t>Azizah, N., Nidar, S. R., &amp; Saefullah, K. (2022).</w:t>
      </w:r>
      <w:proofErr w:type="gramEnd"/>
      <w:r w:rsidRPr="003A58A7">
        <w:rPr>
          <w:rFonts w:ascii="Times New Roman" w:eastAsia="Times New Roman" w:hAnsi="Times New Roman" w:cs="Times New Roman"/>
          <w:sz w:val="24"/>
          <w:szCs w:val="24"/>
        </w:rPr>
        <w:t xml:space="preserve"> </w:t>
      </w:r>
      <w:proofErr w:type="gramStart"/>
      <w:r w:rsidRPr="003A58A7">
        <w:rPr>
          <w:rFonts w:ascii="Times New Roman" w:eastAsia="Times New Roman" w:hAnsi="Times New Roman" w:cs="Times New Roman"/>
          <w:sz w:val="24"/>
          <w:szCs w:val="24"/>
        </w:rPr>
        <w:t>“Panengen” Indigenous Knowledge as the Financial Behavior of Cikalong Community.</w:t>
      </w:r>
      <w:proofErr w:type="gramEnd"/>
      <w:r w:rsidRPr="003A58A7">
        <w:rPr>
          <w:rFonts w:ascii="Times New Roman" w:eastAsia="Times New Roman" w:hAnsi="Times New Roman" w:cs="Times New Roman"/>
          <w:sz w:val="24"/>
          <w:szCs w:val="24"/>
        </w:rPr>
        <w:t> </w:t>
      </w:r>
      <w:proofErr w:type="gramStart"/>
      <w:r w:rsidRPr="003A58A7">
        <w:rPr>
          <w:rFonts w:ascii="Times New Roman" w:eastAsia="Times New Roman" w:hAnsi="Times New Roman" w:cs="Times New Roman"/>
          <w:i/>
          <w:iCs/>
          <w:sz w:val="24"/>
          <w:szCs w:val="24"/>
        </w:rPr>
        <w:t>ijd-demos</w:t>
      </w:r>
      <w:proofErr w:type="gramEnd"/>
      <w:r w:rsidRPr="003A58A7">
        <w:rPr>
          <w:rFonts w:ascii="Times New Roman" w:eastAsia="Times New Roman" w:hAnsi="Times New Roman" w:cs="Times New Roman"/>
          <w:sz w:val="24"/>
          <w:szCs w:val="24"/>
        </w:rPr>
        <w:t>, </w:t>
      </w:r>
      <w:r w:rsidRPr="003A58A7">
        <w:rPr>
          <w:rFonts w:ascii="Times New Roman" w:eastAsia="Times New Roman" w:hAnsi="Times New Roman" w:cs="Times New Roman"/>
          <w:i/>
          <w:iCs/>
          <w:sz w:val="24"/>
          <w:szCs w:val="24"/>
        </w:rPr>
        <w:t>4</w:t>
      </w:r>
      <w:r w:rsidRPr="003A58A7">
        <w:rPr>
          <w:rFonts w:ascii="Times New Roman" w:eastAsia="Times New Roman" w:hAnsi="Times New Roman" w:cs="Times New Roman"/>
          <w:sz w:val="24"/>
          <w:szCs w:val="24"/>
        </w:rPr>
        <w:t>(2).</w:t>
      </w:r>
    </w:p>
    <w:p w:rsidR="008B6408" w:rsidRDefault="008B6408" w:rsidP="008B6408">
      <w:pPr>
        <w:spacing w:after="0" w:line="240" w:lineRule="auto"/>
        <w:ind w:left="426" w:hanging="426"/>
        <w:jc w:val="both"/>
        <w:rPr>
          <w:rFonts w:ascii="Times New Roman" w:eastAsia="Times New Roman" w:hAnsi="Times New Roman" w:cs="Times New Roman"/>
          <w:sz w:val="24"/>
          <w:szCs w:val="24"/>
          <w:lang w:val="id-ID"/>
        </w:rPr>
      </w:pPr>
      <w:r w:rsidRPr="008B6408">
        <w:rPr>
          <w:rFonts w:ascii="Times New Roman" w:eastAsia="Times New Roman" w:hAnsi="Times New Roman" w:cs="Times New Roman"/>
          <w:sz w:val="24"/>
          <w:szCs w:val="24"/>
        </w:rPr>
        <w:t>Creswell, John W, 2014, Penelitian Kualitatif &amp; Desain Riset, Yogyakarta, Pustaka Pelajar</w:t>
      </w:r>
    </w:p>
    <w:p w:rsidR="008B6408" w:rsidRDefault="008B6408" w:rsidP="008B6408">
      <w:pPr>
        <w:spacing w:after="0" w:line="240" w:lineRule="auto"/>
        <w:ind w:left="426" w:hanging="426"/>
        <w:jc w:val="both"/>
        <w:rPr>
          <w:rFonts w:ascii="Times New Roman" w:eastAsia="Times New Roman" w:hAnsi="Times New Roman" w:cs="Times New Roman"/>
          <w:sz w:val="24"/>
          <w:szCs w:val="24"/>
          <w:lang w:val="id-ID"/>
        </w:rPr>
      </w:pPr>
      <w:r w:rsidRPr="008B6408">
        <w:rPr>
          <w:rFonts w:ascii="Times New Roman" w:eastAsia="Times New Roman" w:hAnsi="Times New Roman" w:cs="Times New Roman"/>
          <w:sz w:val="24"/>
          <w:szCs w:val="24"/>
          <w:lang w:val="id-ID"/>
        </w:rPr>
        <w:t>Eliza, F. (2021). </w:t>
      </w:r>
      <w:r w:rsidRPr="008B6408">
        <w:rPr>
          <w:rFonts w:ascii="Times New Roman" w:eastAsia="Times New Roman" w:hAnsi="Times New Roman" w:cs="Times New Roman"/>
          <w:i/>
          <w:iCs/>
          <w:sz w:val="24"/>
          <w:szCs w:val="24"/>
          <w:lang w:val="id-ID"/>
        </w:rPr>
        <w:t>Evaluasi Program Bantuan Stimulan Perumahan Swadaya Untuk Pemenuhan Kebutuhan Dasar Masyarakat di Desa Karya Tunas Jaya Kecamatan Tempuling Kabupaten Indragiri Hilir</w:t>
      </w:r>
      <w:r w:rsidRPr="008B6408">
        <w:rPr>
          <w:rFonts w:ascii="Times New Roman" w:eastAsia="Times New Roman" w:hAnsi="Times New Roman" w:cs="Times New Roman"/>
          <w:sz w:val="24"/>
          <w:szCs w:val="24"/>
          <w:lang w:val="id-ID"/>
        </w:rPr>
        <w:t> (Doctoral dissertation, Universitas Islam Riau).</w:t>
      </w:r>
    </w:p>
    <w:p w:rsidR="00FD1BCD" w:rsidRDefault="00FD1BCD" w:rsidP="008B6408">
      <w:pPr>
        <w:spacing w:after="0" w:line="240" w:lineRule="auto"/>
        <w:ind w:left="426" w:hanging="426"/>
        <w:jc w:val="both"/>
        <w:rPr>
          <w:rFonts w:ascii="Times New Roman" w:eastAsia="Times New Roman" w:hAnsi="Times New Roman" w:cs="Times New Roman"/>
          <w:sz w:val="24"/>
          <w:szCs w:val="24"/>
        </w:rPr>
      </w:pPr>
      <w:r w:rsidRPr="00FD1BCD">
        <w:rPr>
          <w:rFonts w:ascii="Times New Roman" w:eastAsia="Times New Roman" w:hAnsi="Times New Roman" w:cs="Times New Roman"/>
          <w:sz w:val="24"/>
          <w:szCs w:val="24"/>
        </w:rPr>
        <w:t xml:space="preserve">Engkus, E. (2017). </w:t>
      </w:r>
      <w:proofErr w:type="gramStart"/>
      <w:r w:rsidRPr="00FD1BCD">
        <w:rPr>
          <w:rFonts w:ascii="Times New Roman" w:eastAsia="Times New Roman" w:hAnsi="Times New Roman" w:cs="Times New Roman"/>
          <w:sz w:val="24"/>
          <w:szCs w:val="24"/>
        </w:rPr>
        <w:t>Administrasi Publik dalam Perspektif Ekologi.</w:t>
      </w:r>
      <w:proofErr w:type="gramEnd"/>
      <w:r w:rsidRPr="00FD1BCD">
        <w:rPr>
          <w:rFonts w:ascii="Times New Roman" w:eastAsia="Times New Roman" w:hAnsi="Times New Roman" w:cs="Times New Roman"/>
          <w:sz w:val="24"/>
          <w:szCs w:val="24"/>
        </w:rPr>
        <w:t> </w:t>
      </w:r>
      <w:proofErr w:type="gramStart"/>
      <w:r w:rsidRPr="00FD1BCD">
        <w:rPr>
          <w:rFonts w:ascii="Times New Roman" w:eastAsia="Times New Roman" w:hAnsi="Times New Roman" w:cs="Times New Roman"/>
          <w:i/>
          <w:iCs/>
          <w:sz w:val="24"/>
          <w:szCs w:val="24"/>
        </w:rPr>
        <w:t>JISPO Jurnal Ilmu Sosial dan Ilmu Politik</w:t>
      </w:r>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7</w:t>
      </w:r>
      <w:r w:rsidRPr="00FD1BCD">
        <w:rPr>
          <w:rFonts w:ascii="Times New Roman" w:eastAsia="Times New Roman" w:hAnsi="Times New Roman" w:cs="Times New Roman"/>
          <w:sz w:val="24"/>
          <w:szCs w:val="24"/>
        </w:rPr>
        <w:t>(1), 91-101.</w:t>
      </w:r>
      <w:proofErr w:type="gramEnd"/>
    </w:p>
    <w:p w:rsidR="00FD1BCD" w:rsidRDefault="00FD1BCD" w:rsidP="008B6408">
      <w:pPr>
        <w:spacing w:after="0" w:line="240" w:lineRule="auto"/>
        <w:ind w:left="426" w:hanging="426"/>
        <w:jc w:val="both"/>
        <w:rPr>
          <w:rFonts w:ascii="Times New Roman" w:eastAsia="Times New Roman" w:hAnsi="Times New Roman" w:cs="Times New Roman"/>
          <w:sz w:val="24"/>
          <w:szCs w:val="24"/>
        </w:rPr>
      </w:pPr>
      <w:r w:rsidRPr="00FD1BCD">
        <w:rPr>
          <w:rFonts w:ascii="Times New Roman" w:eastAsia="Times New Roman" w:hAnsi="Times New Roman" w:cs="Times New Roman"/>
          <w:sz w:val="24"/>
          <w:szCs w:val="24"/>
        </w:rPr>
        <w:t>Engkus, E. E. (2017). Budaya Panengen Sebagai Representasi Simbolik Kepemimpinan Desa Cikalong. </w:t>
      </w:r>
      <w:proofErr w:type="gramStart"/>
      <w:r w:rsidRPr="00FD1BCD">
        <w:rPr>
          <w:rFonts w:ascii="Times New Roman" w:eastAsia="Times New Roman" w:hAnsi="Times New Roman" w:cs="Times New Roman"/>
          <w:i/>
          <w:iCs/>
          <w:sz w:val="24"/>
          <w:szCs w:val="24"/>
        </w:rPr>
        <w:t>Panggung</w:t>
      </w:r>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27</w:t>
      </w:r>
      <w:r w:rsidRPr="00FD1BCD">
        <w:rPr>
          <w:rFonts w:ascii="Times New Roman" w:eastAsia="Times New Roman" w:hAnsi="Times New Roman" w:cs="Times New Roman"/>
          <w:sz w:val="24"/>
          <w:szCs w:val="24"/>
        </w:rPr>
        <w:t>(2).</w:t>
      </w:r>
      <w:proofErr w:type="gramEnd"/>
    </w:p>
    <w:p w:rsidR="00CA43E4" w:rsidRPr="00CA43E4" w:rsidRDefault="00CA43E4" w:rsidP="00CA43E4">
      <w:pPr>
        <w:spacing w:after="0" w:line="240" w:lineRule="auto"/>
        <w:ind w:left="426" w:hanging="426"/>
        <w:jc w:val="both"/>
        <w:rPr>
          <w:rFonts w:ascii="Times New Roman" w:eastAsia="Times New Roman" w:hAnsi="Times New Roman" w:cs="Times New Roman"/>
          <w:sz w:val="24"/>
          <w:szCs w:val="24"/>
          <w:lang w:val="id-ID"/>
        </w:rPr>
      </w:pPr>
      <w:proofErr w:type="gramStart"/>
      <w:r w:rsidRPr="00CA43E4">
        <w:rPr>
          <w:rFonts w:ascii="Times New Roman" w:eastAsia="Times New Roman" w:hAnsi="Times New Roman" w:cs="Times New Roman"/>
          <w:sz w:val="24"/>
          <w:szCs w:val="24"/>
        </w:rPr>
        <w:t>Sakti, F. T., Engkus, E., &amp; Afrilia, A. (2020).</w:t>
      </w:r>
      <w:proofErr w:type="gramEnd"/>
      <w:r w:rsidRPr="00CA43E4">
        <w:rPr>
          <w:rFonts w:ascii="Times New Roman" w:eastAsia="Times New Roman" w:hAnsi="Times New Roman" w:cs="Times New Roman"/>
          <w:sz w:val="24"/>
          <w:szCs w:val="24"/>
        </w:rPr>
        <w:t xml:space="preserve"> The Contribution of “Rumah Susun” Retribution </w:t>
      </w:r>
      <w:proofErr w:type="gramStart"/>
      <w:r w:rsidRPr="00CA43E4">
        <w:rPr>
          <w:rFonts w:ascii="Times New Roman" w:eastAsia="Times New Roman" w:hAnsi="Times New Roman" w:cs="Times New Roman"/>
          <w:sz w:val="24"/>
          <w:szCs w:val="24"/>
        </w:rPr>
        <w:t>Toward</w:t>
      </w:r>
      <w:proofErr w:type="gramEnd"/>
      <w:r w:rsidRPr="00CA43E4">
        <w:rPr>
          <w:rFonts w:ascii="Times New Roman" w:eastAsia="Times New Roman" w:hAnsi="Times New Roman" w:cs="Times New Roman"/>
          <w:sz w:val="24"/>
          <w:szCs w:val="24"/>
        </w:rPr>
        <w:t xml:space="preserve"> Regional Original Income. </w:t>
      </w:r>
      <w:r w:rsidRPr="00CA43E4">
        <w:rPr>
          <w:rFonts w:ascii="Times New Roman" w:eastAsia="Times New Roman" w:hAnsi="Times New Roman" w:cs="Times New Roman"/>
          <w:i/>
          <w:iCs/>
          <w:sz w:val="24"/>
          <w:szCs w:val="24"/>
        </w:rPr>
        <w:t>MIMBAR: Jurnal Sosial dan Pembangunan</w:t>
      </w:r>
      <w:r w:rsidRPr="00CA43E4">
        <w:rPr>
          <w:rFonts w:ascii="Times New Roman" w:eastAsia="Times New Roman" w:hAnsi="Times New Roman" w:cs="Times New Roman"/>
          <w:sz w:val="24"/>
          <w:szCs w:val="24"/>
        </w:rPr>
        <w:t>, </w:t>
      </w:r>
      <w:r w:rsidRPr="00CA43E4">
        <w:rPr>
          <w:rFonts w:ascii="Times New Roman" w:eastAsia="Times New Roman" w:hAnsi="Times New Roman" w:cs="Times New Roman"/>
          <w:i/>
          <w:iCs/>
          <w:sz w:val="24"/>
          <w:szCs w:val="24"/>
        </w:rPr>
        <w:t>36</w:t>
      </w:r>
      <w:r w:rsidRPr="00CA43E4">
        <w:rPr>
          <w:rFonts w:ascii="Times New Roman" w:eastAsia="Times New Roman" w:hAnsi="Times New Roman" w:cs="Times New Roman"/>
          <w:sz w:val="24"/>
          <w:szCs w:val="24"/>
        </w:rPr>
        <w:t>(2), 391-400.</w:t>
      </w:r>
    </w:p>
    <w:p w:rsidR="00FD1BCD" w:rsidRDefault="00FD1BCD" w:rsidP="008B6408">
      <w:pPr>
        <w:spacing w:after="0" w:line="240" w:lineRule="auto"/>
        <w:ind w:left="426" w:hanging="426"/>
        <w:jc w:val="both"/>
        <w:rPr>
          <w:rFonts w:ascii="Times New Roman" w:eastAsia="Times New Roman" w:hAnsi="Times New Roman" w:cs="Times New Roman"/>
          <w:sz w:val="24"/>
          <w:szCs w:val="24"/>
        </w:rPr>
      </w:pPr>
      <w:proofErr w:type="gramStart"/>
      <w:r w:rsidRPr="00FD1BCD">
        <w:rPr>
          <w:rFonts w:ascii="Times New Roman" w:eastAsia="Times New Roman" w:hAnsi="Times New Roman" w:cs="Times New Roman"/>
          <w:sz w:val="24"/>
          <w:szCs w:val="24"/>
        </w:rPr>
        <w:t>Sakti, F. T., Engkus, E., &amp; Munir, M. (2023).</w:t>
      </w:r>
      <w:proofErr w:type="gramEnd"/>
      <w:r w:rsidRPr="00FD1BCD">
        <w:rPr>
          <w:rFonts w:ascii="Times New Roman" w:eastAsia="Times New Roman" w:hAnsi="Times New Roman" w:cs="Times New Roman"/>
          <w:sz w:val="24"/>
          <w:szCs w:val="24"/>
        </w:rPr>
        <w:t xml:space="preserve"> </w:t>
      </w:r>
      <w:r w:rsidR="00CA43E4" w:rsidRPr="00FD1BCD">
        <w:rPr>
          <w:rFonts w:ascii="Times New Roman" w:eastAsia="Times New Roman" w:hAnsi="Times New Roman" w:cs="Times New Roman"/>
          <w:sz w:val="24"/>
          <w:szCs w:val="24"/>
        </w:rPr>
        <w:t>Pendekatan Ekologi Administrasi Dalam Kebijakan Sektor Pariwisata Kampung Naga Tasikmalaya</w:t>
      </w:r>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Dinamika: Jurnal Ilmiah Ilmu Administrasi Negara</w:t>
      </w:r>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9</w:t>
      </w:r>
      <w:r w:rsidRPr="00FD1BCD">
        <w:rPr>
          <w:rFonts w:ascii="Times New Roman" w:eastAsia="Times New Roman" w:hAnsi="Times New Roman" w:cs="Times New Roman"/>
          <w:sz w:val="24"/>
          <w:szCs w:val="24"/>
        </w:rPr>
        <w:t>(3), 330-343.</w:t>
      </w:r>
    </w:p>
    <w:p w:rsidR="008B6408" w:rsidRDefault="008B6408" w:rsidP="008B6408">
      <w:pPr>
        <w:spacing w:after="0" w:line="240" w:lineRule="auto"/>
        <w:ind w:left="426" w:hanging="426"/>
        <w:jc w:val="both"/>
        <w:rPr>
          <w:rFonts w:ascii="Times New Roman" w:eastAsia="Times New Roman" w:hAnsi="Times New Roman" w:cs="Times New Roman"/>
          <w:sz w:val="24"/>
          <w:szCs w:val="24"/>
          <w:lang w:val="id-ID"/>
        </w:rPr>
      </w:pPr>
      <w:r w:rsidRPr="008B6408">
        <w:rPr>
          <w:rFonts w:ascii="Times New Roman" w:eastAsia="Times New Roman" w:hAnsi="Times New Roman" w:cs="Times New Roman"/>
          <w:sz w:val="24"/>
          <w:szCs w:val="24"/>
          <w:lang w:val="id-ID"/>
        </w:rPr>
        <w:t>Lamangida, T. (2015). Pengaruh Program Bantuan Langsung Sementara Masyarakat Terhadap Pemenuhan Kebutuhan Dasar Masyarakat Miskin Di Desa Omayuwa Kecamatan Randangan Kabupaten Pohuwato. </w:t>
      </w:r>
      <w:r w:rsidRPr="008B6408">
        <w:rPr>
          <w:rFonts w:ascii="Times New Roman" w:eastAsia="Times New Roman" w:hAnsi="Times New Roman" w:cs="Times New Roman"/>
          <w:i/>
          <w:iCs/>
          <w:sz w:val="24"/>
          <w:szCs w:val="24"/>
          <w:lang w:val="id-ID"/>
        </w:rPr>
        <w:t>JAKPP (Jurnal Analisis Kebijakan &amp; Pelayanan Publik)</w:t>
      </w:r>
      <w:r w:rsidRPr="008B6408">
        <w:rPr>
          <w:rFonts w:ascii="Times New Roman" w:eastAsia="Times New Roman" w:hAnsi="Times New Roman" w:cs="Times New Roman"/>
          <w:sz w:val="24"/>
          <w:szCs w:val="24"/>
          <w:lang w:val="id-ID"/>
        </w:rPr>
        <w:t>, 183-192.</w:t>
      </w:r>
    </w:p>
    <w:p w:rsidR="008B6408" w:rsidRDefault="008B6408" w:rsidP="008B6408">
      <w:pPr>
        <w:spacing w:after="0" w:line="240" w:lineRule="auto"/>
        <w:ind w:left="426" w:hanging="426"/>
        <w:jc w:val="both"/>
        <w:rPr>
          <w:rFonts w:ascii="Times New Roman" w:eastAsia="Times New Roman" w:hAnsi="Times New Roman" w:cs="Times New Roman"/>
          <w:sz w:val="24"/>
          <w:szCs w:val="24"/>
          <w:lang w:val="id-ID"/>
        </w:rPr>
      </w:pPr>
      <w:r w:rsidRPr="008B6408">
        <w:rPr>
          <w:rFonts w:ascii="Times New Roman" w:eastAsia="Times New Roman" w:hAnsi="Times New Roman" w:cs="Times New Roman"/>
          <w:sz w:val="24"/>
          <w:szCs w:val="24"/>
          <w:lang w:val="id-ID"/>
        </w:rPr>
        <w:t>Sitanggang, K. (2019). </w:t>
      </w:r>
      <w:r w:rsidRPr="008B6408">
        <w:rPr>
          <w:rFonts w:ascii="Times New Roman" w:eastAsia="Times New Roman" w:hAnsi="Times New Roman" w:cs="Times New Roman"/>
          <w:i/>
          <w:iCs/>
          <w:sz w:val="24"/>
          <w:szCs w:val="24"/>
          <w:lang w:val="id-ID"/>
        </w:rPr>
        <w:t>Pengaruh Program Keluarga Harapan (PKH) Terhadap Pemenuhan Kebutuhan Dasar Masyarakat di Desa Pardomuan I Kecamatan Pangururan Kabupaten Samosir</w:t>
      </w:r>
      <w:r w:rsidRPr="008B6408">
        <w:rPr>
          <w:rFonts w:ascii="Times New Roman" w:eastAsia="Times New Roman" w:hAnsi="Times New Roman" w:cs="Times New Roman"/>
          <w:sz w:val="24"/>
          <w:szCs w:val="24"/>
          <w:lang w:val="id-ID"/>
        </w:rPr>
        <w:t> (Doctoral dissertation, Universitas Sumatera Utara).</w:t>
      </w:r>
    </w:p>
    <w:p w:rsidR="00FD1BCD" w:rsidRPr="00FD1BCD" w:rsidRDefault="00FD1BCD" w:rsidP="00FD1BCD">
      <w:pPr>
        <w:spacing w:after="0" w:line="240" w:lineRule="auto"/>
        <w:ind w:left="426" w:hanging="426"/>
        <w:jc w:val="both"/>
        <w:rPr>
          <w:rFonts w:ascii="Times New Roman" w:eastAsia="Times New Roman" w:hAnsi="Times New Roman" w:cs="Times New Roman"/>
          <w:sz w:val="24"/>
          <w:szCs w:val="24"/>
          <w:lang w:val="id-ID"/>
        </w:rPr>
      </w:pPr>
      <w:proofErr w:type="gramStart"/>
      <w:r w:rsidRPr="00FD1BCD">
        <w:rPr>
          <w:rFonts w:ascii="Times New Roman" w:eastAsia="Times New Roman" w:hAnsi="Times New Roman" w:cs="Times New Roman"/>
          <w:sz w:val="24"/>
          <w:szCs w:val="24"/>
        </w:rPr>
        <w:t>Sulaeman, M. Y., Abdal, A., &amp; Engkus, E. (2022).</w:t>
      </w:r>
      <w:proofErr w:type="gramEnd"/>
      <w:r w:rsidRPr="00FD1BCD">
        <w:rPr>
          <w:rFonts w:ascii="Times New Roman" w:eastAsia="Times New Roman" w:hAnsi="Times New Roman" w:cs="Times New Roman"/>
          <w:sz w:val="24"/>
          <w:szCs w:val="24"/>
        </w:rPr>
        <w:t xml:space="preserve"> </w:t>
      </w:r>
      <w:proofErr w:type="gramStart"/>
      <w:r w:rsidRPr="00FD1BCD">
        <w:rPr>
          <w:rFonts w:ascii="Times New Roman" w:eastAsia="Times New Roman" w:hAnsi="Times New Roman" w:cs="Times New Roman"/>
          <w:sz w:val="24"/>
          <w:szCs w:val="24"/>
        </w:rPr>
        <w:t>Penerapan Collaborative Governance Dalam Pelestarian Budaya Di Dinas Kebudayaan Provinsi DKI Jakarta.</w:t>
      </w:r>
      <w:proofErr w:type="gramEnd"/>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Jurnal Inovasi Penelitian</w:t>
      </w:r>
      <w:r w:rsidRPr="00FD1BCD">
        <w:rPr>
          <w:rFonts w:ascii="Times New Roman" w:eastAsia="Times New Roman" w:hAnsi="Times New Roman" w:cs="Times New Roman"/>
          <w:sz w:val="24"/>
          <w:szCs w:val="24"/>
        </w:rPr>
        <w:t>, </w:t>
      </w:r>
      <w:r w:rsidRPr="00FD1BCD">
        <w:rPr>
          <w:rFonts w:ascii="Times New Roman" w:eastAsia="Times New Roman" w:hAnsi="Times New Roman" w:cs="Times New Roman"/>
          <w:i/>
          <w:iCs/>
          <w:sz w:val="24"/>
          <w:szCs w:val="24"/>
        </w:rPr>
        <w:t>3</w:t>
      </w:r>
      <w:r w:rsidRPr="00FD1BCD">
        <w:rPr>
          <w:rFonts w:ascii="Times New Roman" w:eastAsia="Times New Roman" w:hAnsi="Times New Roman" w:cs="Times New Roman"/>
          <w:sz w:val="24"/>
          <w:szCs w:val="24"/>
        </w:rPr>
        <w:t>(6), 6677-6690.</w:t>
      </w:r>
    </w:p>
    <w:p w:rsidR="00C425C6" w:rsidRDefault="004E3BE7" w:rsidP="000D5CD7">
      <w:pPr>
        <w:spacing w:after="0" w:line="240" w:lineRule="auto"/>
        <w:ind w:left="426" w:hanging="426"/>
        <w:jc w:val="both"/>
        <w:rPr>
          <w:rFonts w:ascii="Times New Roman" w:eastAsia="Times New Roman" w:hAnsi="Times New Roman" w:cs="Times New Roman"/>
          <w:sz w:val="24"/>
          <w:szCs w:val="24"/>
        </w:rPr>
      </w:pPr>
      <w:r w:rsidRPr="004E3BE7">
        <w:rPr>
          <w:rFonts w:ascii="Times New Roman" w:eastAsia="Times New Roman" w:hAnsi="Times New Roman" w:cs="Times New Roman"/>
          <w:sz w:val="24"/>
          <w:szCs w:val="24"/>
        </w:rPr>
        <w:t>Yunadi, G. P. (2017). </w:t>
      </w:r>
      <w:proofErr w:type="gramStart"/>
      <w:r w:rsidRPr="004E3BE7">
        <w:rPr>
          <w:rFonts w:ascii="Times New Roman" w:eastAsia="Times New Roman" w:hAnsi="Times New Roman" w:cs="Times New Roman"/>
          <w:i/>
          <w:iCs/>
          <w:sz w:val="24"/>
          <w:szCs w:val="24"/>
        </w:rPr>
        <w:t>Pengaruh Program Bantuan Stimulan Perumahan Swadaya Terhadap Pemenuhankebutuhan Dasar Masyarakat di Kelurahan Sukamiskin Kecamatan Arcamanik Kota Bandung</w:t>
      </w:r>
      <w:r w:rsidRPr="004E3BE7">
        <w:rPr>
          <w:rFonts w:ascii="Times New Roman" w:eastAsia="Times New Roman" w:hAnsi="Times New Roman" w:cs="Times New Roman"/>
          <w:sz w:val="24"/>
          <w:szCs w:val="24"/>
        </w:rPr>
        <w:t> (Doctoral dissertation, Perpustakaan).</w:t>
      </w:r>
      <w:proofErr w:type="gramEnd"/>
    </w:p>
    <w:p w:rsidR="003A58A7" w:rsidRDefault="003A58A7" w:rsidP="000D5CD7">
      <w:pPr>
        <w:spacing w:after="0" w:line="240" w:lineRule="auto"/>
        <w:ind w:left="426" w:hanging="426"/>
        <w:jc w:val="both"/>
        <w:rPr>
          <w:rFonts w:ascii="Times New Roman" w:eastAsia="Times New Roman" w:hAnsi="Times New Roman" w:cs="Times New Roman"/>
          <w:sz w:val="24"/>
          <w:szCs w:val="24"/>
        </w:rPr>
      </w:pPr>
      <w:proofErr w:type="gramStart"/>
      <w:r w:rsidRPr="003A58A7">
        <w:rPr>
          <w:rFonts w:ascii="Times New Roman" w:eastAsia="Times New Roman" w:hAnsi="Times New Roman" w:cs="Times New Roman"/>
          <w:sz w:val="24"/>
          <w:szCs w:val="24"/>
        </w:rPr>
        <w:t>Zaelani, M. Z., &amp; Rachmah, Q. (2021).</w:t>
      </w:r>
      <w:proofErr w:type="gramEnd"/>
      <w:r w:rsidRPr="003A58A7">
        <w:rPr>
          <w:rFonts w:ascii="Times New Roman" w:eastAsia="Times New Roman" w:hAnsi="Times New Roman" w:cs="Times New Roman"/>
          <w:sz w:val="24"/>
          <w:szCs w:val="24"/>
        </w:rPr>
        <w:t xml:space="preserve"> Literature Review: Sistem Ketahanan Pangan Daerah pada Masa Pandemi Covid-19: A Literature Review: Regional Food Security Systems during the Covid-19 Pandemic.</w:t>
      </w:r>
    </w:p>
    <w:p w:rsidR="000D5CD7" w:rsidRDefault="000D5CD7" w:rsidP="000D5CD7">
      <w:pPr>
        <w:spacing w:after="0" w:line="240" w:lineRule="auto"/>
        <w:ind w:left="426" w:hanging="426"/>
        <w:jc w:val="both"/>
        <w:rPr>
          <w:rFonts w:ascii="Times New Roman" w:eastAsia="Times New Roman" w:hAnsi="Times New Roman" w:cs="Times New Roman"/>
          <w:sz w:val="24"/>
          <w:szCs w:val="24"/>
          <w:lang w:val="en-US"/>
        </w:rPr>
      </w:pPr>
    </w:p>
    <w:p w:rsidR="000D5CD7" w:rsidRPr="00377C04" w:rsidRDefault="000D5CD7" w:rsidP="000D5CD7">
      <w:pPr>
        <w:spacing w:after="0" w:line="240" w:lineRule="auto"/>
        <w:ind w:left="426" w:hanging="426"/>
        <w:jc w:val="both"/>
        <w:rPr>
          <w:rFonts w:ascii="Times New Roman" w:eastAsia="Times New Roman" w:hAnsi="Times New Roman" w:cs="Times New Roman"/>
          <w:sz w:val="24"/>
          <w:szCs w:val="24"/>
          <w:lang w:val="en-US"/>
        </w:rPr>
      </w:pPr>
    </w:p>
    <w:p w:rsidR="000D5CD7" w:rsidRDefault="000D5CD7" w:rsidP="000D5CD7">
      <w:pPr>
        <w:spacing w:after="0" w:line="240" w:lineRule="auto"/>
        <w:rPr>
          <w:rFonts w:ascii="Times New Roman" w:eastAsia="Times New Roman" w:hAnsi="Times New Roman" w:cs="Times New Roman"/>
          <w:sz w:val="24"/>
          <w:szCs w:val="24"/>
        </w:rPr>
      </w:pPr>
    </w:p>
    <w:sectPr w:rsidR="000D5CD7" w:rsidSect="0030330C">
      <w:headerReference w:type="default" r:id="rId10"/>
      <w:footerReference w:type="default" r:id="rId11"/>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22" w:rsidRDefault="00D66A22" w:rsidP="006442BB">
      <w:pPr>
        <w:spacing w:after="0" w:line="240" w:lineRule="auto"/>
      </w:pPr>
      <w:r>
        <w:separator/>
      </w:r>
    </w:p>
  </w:endnote>
  <w:endnote w:type="continuationSeparator" w:id="0">
    <w:p w:rsidR="00D66A22" w:rsidRDefault="00D66A22" w:rsidP="0064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2A" w:rsidRPr="00756ED7" w:rsidRDefault="00D840DB" w:rsidP="00756ED7">
    <w:pPr>
      <w:tabs>
        <w:tab w:val="center" w:pos="4680"/>
        <w:tab w:val="right" w:pos="9360"/>
      </w:tabs>
      <w:spacing w:after="4" w:line="249" w:lineRule="auto"/>
      <w:ind w:left="10" w:hanging="10"/>
      <w:jc w:val="both"/>
      <w:rPr>
        <w:rFonts w:ascii="Constantia" w:hAnsi="Constantia" w:cs="Times New Roman"/>
        <w:color w:val="000000"/>
        <w:sz w:val="16"/>
        <w:szCs w:val="16"/>
        <w:lang w:eastAsia="en-ID"/>
      </w:rPr>
    </w:pPr>
    <w:r w:rsidRPr="00D840DB">
      <w:rPr>
        <w:rFonts w:ascii="Constantia" w:hAnsi="Constantia" w:cs="Times New Roman"/>
        <w:color w:val="0563C1"/>
        <w:sz w:val="16"/>
        <w:szCs w:val="16"/>
        <w:u w:val="single"/>
        <w:lang w:eastAsia="en-ID"/>
      </w:rPr>
      <w:t>https://jurnal.panengeninsani.com/index.php/djods/index</w:t>
    </w:r>
    <w:r w:rsidR="00080A2A" w:rsidRPr="00756ED7">
      <w:rPr>
        <w:rFonts w:ascii="Constantia" w:hAnsi="Constantia" w:cs="Times New Roman"/>
        <w:color w:val="000000"/>
        <w:sz w:val="16"/>
        <w:szCs w:val="16"/>
        <w:lang w:eastAsia="en-ID"/>
      </w:rPr>
      <w:tab/>
    </w:r>
    <w:r w:rsidR="00080A2A" w:rsidRPr="00756ED7">
      <w:rPr>
        <w:rFonts w:ascii="Constantia" w:hAnsi="Constantia" w:cs="Times New Roman"/>
        <w:color w:val="000000"/>
        <w:sz w:val="16"/>
        <w:szCs w:val="16"/>
        <w:lang w:eastAsia="en-ID"/>
      </w:rPr>
      <w:tab/>
    </w:r>
    <w:r w:rsidR="00080A2A" w:rsidRPr="00C40F17">
      <w:rPr>
        <w:rFonts w:ascii="Constantia" w:hAnsi="Constantia" w:cs="Times New Roman"/>
        <w:color w:val="000000"/>
        <w:sz w:val="16"/>
        <w:szCs w:val="24"/>
        <w:lang w:eastAsia="en-ID"/>
      </w:rPr>
      <w:fldChar w:fldCharType="begin"/>
    </w:r>
    <w:r w:rsidR="00080A2A" w:rsidRPr="00C40F17">
      <w:rPr>
        <w:rFonts w:ascii="Constantia" w:hAnsi="Constantia" w:cs="Times New Roman"/>
        <w:color w:val="000000"/>
        <w:sz w:val="16"/>
        <w:szCs w:val="24"/>
        <w:lang w:eastAsia="en-ID"/>
      </w:rPr>
      <w:instrText xml:space="preserve"> PAGE   \* MERGEFORMAT </w:instrText>
    </w:r>
    <w:r w:rsidR="00080A2A" w:rsidRPr="00C40F17">
      <w:rPr>
        <w:rFonts w:ascii="Constantia" w:hAnsi="Constantia" w:cs="Times New Roman"/>
        <w:color w:val="000000"/>
        <w:sz w:val="16"/>
        <w:szCs w:val="24"/>
        <w:lang w:eastAsia="en-ID"/>
      </w:rPr>
      <w:fldChar w:fldCharType="separate"/>
    </w:r>
    <w:r w:rsidR="00897661">
      <w:rPr>
        <w:rFonts w:ascii="Constantia" w:hAnsi="Constantia" w:cs="Times New Roman"/>
        <w:noProof/>
        <w:color w:val="000000"/>
        <w:sz w:val="16"/>
        <w:szCs w:val="24"/>
        <w:lang w:eastAsia="en-ID"/>
      </w:rPr>
      <w:t>6</w:t>
    </w:r>
    <w:r w:rsidR="00080A2A" w:rsidRPr="00C40F17">
      <w:rPr>
        <w:rFonts w:ascii="Constantia" w:hAnsi="Constantia" w:cs="Times New Roman"/>
        <w:noProof/>
        <w:color w:val="000000"/>
        <w:sz w:val="16"/>
        <w:szCs w:val="24"/>
        <w:lang w:eastAsia="en-ID"/>
      </w:rPr>
      <w:fldChar w:fldCharType="end"/>
    </w:r>
  </w:p>
  <w:p w:rsidR="00080A2A" w:rsidRPr="00756ED7" w:rsidRDefault="00080A2A" w:rsidP="00756ED7">
    <w:pPr>
      <w:tabs>
        <w:tab w:val="center" w:pos="4680"/>
        <w:tab w:val="right" w:pos="9360"/>
      </w:tabs>
      <w:spacing w:after="4" w:line="249" w:lineRule="auto"/>
      <w:ind w:left="10" w:hanging="10"/>
      <w:jc w:val="both"/>
      <w:rPr>
        <w:rFonts w:ascii="Constantia" w:hAnsi="Constantia" w:cs="Times New Roman"/>
        <w:color w:val="000000"/>
        <w:sz w:val="16"/>
        <w:szCs w:val="16"/>
        <w:lang w:eastAsia="en-ID"/>
      </w:rPr>
    </w:pPr>
    <w:r w:rsidRPr="00756ED7">
      <w:rPr>
        <w:rFonts w:ascii="Constantia" w:hAnsi="Constantia" w:cs="Times New Roman"/>
        <w:color w:val="000000"/>
        <w:sz w:val="16"/>
        <w:szCs w:val="16"/>
        <w:lang w:eastAsia="en-ID"/>
      </w:rPr>
      <w:t>Publisher: Panengen Publishing</w:t>
    </w:r>
  </w:p>
  <w:p w:rsidR="00080A2A" w:rsidRPr="00756ED7" w:rsidRDefault="00080A2A" w:rsidP="00756ED7">
    <w:pPr>
      <w:tabs>
        <w:tab w:val="center" w:pos="4680"/>
        <w:tab w:val="right" w:pos="9360"/>
      </w:tabs>
      <w:spacing w:after="4" w:line="249" w:lineRule="auto"/>
      <w:ind w:left="10" w:hanging="10"/>
      <w:jc w:val="both"/>
      <w:rPr>
        <w:rFonts w:ascii="Times New Roman" w:eastAsia="Times New Roman" w:hAnsi="Times New Roman" w:cs="Times New Roman"/>
        <w:sz w:val="20"/>
        <w:szCs w:val="24"/>
        <w:lang w:val="en-US" w:eastAsia="en-US"/>
      </w:rPr>
    </w:pPr>
    <w:proofErr w:type="gramStart"/>
    <w:r w:rsidRPr="00756ED7">
      <w:rPr>
        <w:rFonts w:ascii="Constantia" w:hAnsi="Constantia" w:cs="Times New Roman"/>
        <w:color w:val="000000"/>
        <w:sz w:val="16"/>
        <w:szCs w:val="16"/>
        <w:lang w:eastAsia="en-ID"/>
      </w:rPr>
      <w:t>issn</w:t>
    </w:r>
    <w:proofErr w:type="gramEnd"/>
    <w:r w:rsidRPr="00756ED7">
      <w:rPr>
        <w:rFonts w:ascii="Constantia" w:hAnsi="Constantia" w:cs="Times New Roman"/>
        <w:color w:val="000000"/>
        <w:sz w:val="16"/>
        <w:szCs w:val="16"/>
        <w:lang w:eastAsia="en-ID"/>
      </w:rPr>
      <w:t>: 2964-4550</w:t>
    </w:r>
    <w:r w:rsidRPr="00756ED7">
      <w:rPr>
        <w:rFonts w:ascii="Times New Roman" w:eastAsia="Times New Roman" w:hAnsi="Times New Roman" w:cs="Times New Roman"/>
        <w:noProof/>
        <w:sz w:val="24"/>
        <w:szCs w:val="24"/>
        <w:lang w:val="en-US" w:eastAsia="en-US"/>
      </w:rPr>
      <mc:AlternateContent>
        <mc:Choice Requires="wps">
          <w:drawing>
            <wp:anchor distT="0" distB="0" distL="0" distR="0" simplePos="0" relativeHeight="251659264" behindDoc="1" locked="0" layoutInCell="1" allowOverlap="1" wp14:anchorId="26917789" wp14:editId="35A39604">
              <wp:simplePos x="0" y="0"/>
              <wp:positionH relativeFrom="page">
                <wp:posOffset>3707130</wp:posOffset>
              </wp:positionH>
              <wp:positionV relativeFrom="page">
                <wp:posOffset>9904095</wp:posOffset>
              </wp:positionV>
              <wp:extent cx="146684" cy="180975"/>
              <wp:effectExtent l="0" t="0" r="0" b="0"/>
              <wp:wrapNone/>
              <wp:docPr id="4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4" cy="180975"/>
                      </a:xfrm>
                      <a:prstGeom prst="rect">
                        <a:avLst/>
                      </a:prstGeom>
                      <a:ln>
                        <a:noFill/>
                      </a:ln>
                    </wps:spPr>
                    <wps:txbx>
                      <w:txbxContent>
                        <w:p w:rsidR="00080A2A" w:rsidRDefault="00080A2A" w:rsidP="00756ED7">
                          <w:pPr>
                            <w:spacing w:before="11"/>
                            <w:ind w:left="60"/>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75B8BA" id="Text Box 3" o:spid="_x0000_s1026" style="position:absolute;left:0;text-align:left;margin-left:291.9pt;margin-top:779.85pt;width:11.5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" filled="f" stroked="f">
              <v:path arrowok="t"/>
              <v:textbox inset="0,0,0,0">
                <w:txbxContent>
                  <w:p w:rsidR="00080A2A" w:rsidRDefault="00080A2A" w:rsidP="00756ED7">
                    <w:pPr>
                      <w:spacing w:before="11"/>
                      <w:ind w:left="60"/>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22" w:rsidRDefault="00D66A22" w:rsidP="006442BB">
      <w:pPr>
        <w:spacing w:after="0" w:line="240" w:lineRule="auto"/>
      </w:pPr>
      <w:r>
        <w:separator/>
      </w:r>
    </w:p>
  </w:footnote>
  <w:footnote w:type="continuationSeparator" w:id="0">
    <w:p w:rsidR="00D66A22" w:rsidRDefault="00D66A22" w:rsidP="00644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2A" w:rsidRPr="00756ED7" w:rsidRDefault="00080A2A" w:rsidP="00756ED7">
    <w:pPr>
      <w:tabs>
        <w:tab w:val="center" w:pos="4680"/>
        <w:tab w:val="right" w:pos="9360"/>
      </w:tabs>
      <w:spacing w:after="0" w:line="240" w:lineRule="auto"/>
      <w:rPr>
        <w:rFonts w:ascii="Constantia" w:hAnsi="Constantia" w:cs="Times New Roman"/>
        <w:sz w:val="16"/>
        <w:lang w:val="en-GB" w:eastAsia="en-US"/>
      </w:rPr>
    </w:pPr>
    <w:r w:rsidRPr="00756ED7">
      <w:rPr>
        <w:rFonts w:ascii="Constantia" w:hAnsi="Constantia" w:cs="Times New Roman"/>
        <w:sz w:val="16"/>
        <w:lang w:val="en-GB" w:eastAsia="en-US"/>
      </w:rPr>
      <w:t xml:space="preserve">DISTINGSI: JOURNAL OF DIGITAL SOCIETY, </w:t>
    </w:r>
  </w:p>
  <w:p w:rsidR="00080A2A" w:rsidRPr="00756ED7" w:rsidRDefault="00D840DB" w:rsidP="00756ED7">
    <w:pPr>
      <w:tabs>
        <w:tab w:val="center" w:pos="4680"/>
        <w:tab w:val="right" w:pos="9360"/>
      </w:tabs>
      <w:spacing w:after="0" w:line="240" w:lineRule="auto"/>
      <w:rPr>
        <w:rFonts w:ascii="Constantia" w:hAnsi="Constantia" w:cs="Times New Roman"/>
        <w:sz w:val="16"/>
        <w:lang w:val="en-GB" w:eastAsia="en-US"/>
      </w:rPr>
    </w:pPr>
    <w:r>
      <w:rPr>
        <w:rFonts w:ascii="Constantia" w:hAnsi="Constantia" w:cs="Times New Roman"/>
        <w:sz w:val="16"/>
        <w:lang w:val="en-GB" w:eastAsia="en-US"/>
      </w:rPr>
      <w:t>Vol 1 No. 3 2023</w:t>
    </w:r>
  </w:p>
  <w:p w:rsidR="00080A2A" w:rsidRPr="00756ED7" w:rsidRDefault="00080A2A" w:rsidP="00756ED7">
    <w:pPr>
      <w:tabs>
        <w:tab w:val="center" w:pos="4680"/>
        <w:tab w:val="right" w:pos="9360"/>
      </w:tabs>
      <w:spacing w:after="0" w:line="240" w:lineRule="auto"/>
      <w:jc w:val="center"/>
      <w:rPr>
        <w:rFonts w:ascii="Constantia" w:hAnsi="Constantia" w:cs="Times New Roman"/>
        <w:sz w:val="20"/>
        <w:szCs w:val="20"/>
        <w:lang w:val="en-GB" w:eastAsia="en-US"/>
      </w:rPr>
    </w:pPr>
  </w:p>
  <w:p w:rsidR="00080A2A" w:rsidRPr="00D840DB" w:rsidRDefault="00080A2A" w:rsidP="00756ED7">
    <w:pPr>
      <w:pBdr>
        <w:bottom w:val="single" w:sz="4" w:space="1" w:color="auto"/>
      </w:pBdr>
      <w:tabs>
        <w:tab w:val="center" w:pos="4680"/>
        <w:tab w:val="right" w:pos="9360"/>
      </w:tabs>
      <w:spacing w:after="0" w:line="240" w:lineRule="auto"/>
      <w:jc w:val="center"/>
      <w:rPr>
        <w:rFonts w:cs="Times New Roman"/>
        <w:sz w:val="16"/>
        <w:szCs w:val="20"/>
        <w:lang w:val="en-GB" w:eastAsia="en-US"/>
      </w:rPr>
    </w:pPr>
    <w:r w:rsidRPr="00D840DB">
      <w:rPr>
        <w:rFonts w:ascii="Constantia" w:hAnsi="Constantia" w:cs="Times New Roman"/>
        <w:sz w:val="16"/>
        <w:szCs w:val="20"/>
        <w:lang w:val="en-GB" w:eastAsia="en-US"/>
      </w:rPr>
      <w:t>ARTIKEL</w:t>
    </w:r>
  </w:p>
  <w:p w:rsidR="00080A2A" w:rsidRPr="00756ED7" w:rsidRDefault="00080A2A" w:rsidP="00756ED7">
    <w:pPr>
      <w:widowControl w:val="0"/>
      <w:autoSpaceDE w:val="0"/>
      <w:autoSpaceDN w:val="0"/>
      <w:spacing w:after="0" w:line="14" w:lineRule="auto"/>
      <w:rPr>
        <w:rFonts w:ascii="Times New Roman" w:eastAsia="Times New Roman" w:hAnsi="Times New Roman" w:cs="Times New Roman"/>
        <w:sz w:val="20"/>
        <w:szCs w:val="24"/>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E8D"/>
    <w:multiLevelType w:val="hybridMultilevel"/>
    <w:tmpl w:val="BE5E9BD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67F57BF"/>
    <w:multiLevelType w:val="multilevel"/>
    <w:tmpl w:val="DF8485F6"/>
    <w:lvl w:ilvl="0">
      <w:start w:val="3"/>
      <w:numFmt w:val="upp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E0516BB"/>
    <w:multiLevelType w:val="multilevel"/>
    <w:tmpl w:val="652A51B2"/>
    <w:lvl w:ilvl="0">
      <w:start w:val="2"/>
      <w:numFmt w:val="decimal"/>
      <w:lvlText w:val="%1."/>
      <w:lvlJc w:val="left"/>
      <w:pPr>
        <w:ind w:left="109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AA6959"/>
    <w:multiLevelType w:val="multilevel"/>
    <w:tmpl w:val="B2C81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8276BD"/>
    <w:multiLevelType w:val="hybridMultilevel"/>
    <w:tmpl w:val="F3CA18E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1A9D40F2"/>
    <w:multiLevelType w:val="multilevel"/>
    <w:tmpl w:val="6CCC4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DE3458C"/>
    <w:multiLevelType w:val="multilevel"/>
    <w:tmpl w:val="8E04A4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2A856C3E"/>
    <w:multiLevelType w:val="hybridMultilevel"/>
    <w:tmpl w:val="15D2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86B86"/>
    <w:multiLevelType w:val="hybridMultilevel"/>
    <w:tmpl w:val="C4C8A65C"/>
    <w:lvl w:ilvl="0" w:tplc="38090017">
      <w:start w:val="1"/>
      <w:numFmt w:val="lowerLetter"/>
      <w:lvlText w:val="%1)"/>
      <w:lvlJc w:val="left"/>
      <w:pPr>
        <w:ind w:left="3600" w:hanging="360"/>
      </w:pPr>
      <w:rPr>
        <w:b w:val="0"/>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9">
    <w:nsid w:val="3B0C7235"/>
    <w:multiLevelType w:val="multilevel"/>
    <w:tmpl w:val="66F668A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832CF6"/>
    <w:multiLevelType w:val="multilevel"/>
    <w:tmpl w:val="42D43AD8"/>
    <w:lvl w:ilvl="0">
      <w:start w:val="4"/>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1E5046"/>
    <w:multiLevelType w:val="multilevel"/>
    <w:tmpl w:val="8C5E8740"/>
    <w:lvl w:ilvl="0">
      <w:start w:val="2"/>
      <w:numFmt w:val="upp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B216FC8"/>
    <w:multiLevelType w:val="multilevel"/>
    <w:tmpl w:val="3B7C4F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4CDF5AE3"/>
    <w:multiLevelType w:val="multilevel"/>
    <w:tmpl w:val="DB26ED8C"/>
    <w:lvl w:ilvl="0">
      <w:start w:val="5"/>
      <w:numFmt w:val="upp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4EAE1F26"/>
    <w:multiLevelType w:val="multilevel"/>
    <w:tmpl w:val="7C2C0A94"/>
    <w:lvl w:ilvl="0">
      <w:start w:val="2"/>
      <w:numFmt w:val="decimal"/>
      <w:lvlText w:val="%1."/>
      <w:lvlJc w:val="left"/>
      <w:pPr>
        <w:ind w:left="109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D34F5E"/>
    <w:multiLevelType w:val="multilevel"/>
    <w:tmpl w:val="DF8485F6"/>
    <w:lvl w:ilvl="0">
      <w:start w:val="3"/>
      <w:numFmt w:val="upp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0A01C9A"/>
    <w:multiLevelType w:val="hybridMultilevel"/>
    <w:tmpl w:val="FFA86A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720A28D0"/>
    <w:multiLevelType w:val="multilevel"/>
    <w:tmpl w:val="C6A0A0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BB81C96"/>
    <w:multiLevelType w:val="multilevel"/>
    <w:tmpl w:val="A71ED8C2"/>
    <w:lvl w:ilvl="0">
      <w:start w:val="2"/>
      <w:numFmt w:val="decimal"/>
      <w:lvlText w:val="%1."/>
      <w:lvlJc w:val="left"/>
      <w:pPr>
        <w:ind w:left="1098" w:hanging="360"/>
      </w:p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19">
    <w:nsid w:val="7E1E1C6F"/>
    <w:multiLevelType w:val="hybridMultilevel"/>
    <w:tmpl w:val="BD12F74C"/>
    <w:lvl w:ilvl="0" w:tplc="04090019">
      <w:start w:val="1"/>
      <w:numFmt w:val="lowerLetter"/>
      <w:lvlText w:val="%1."/>
      <w:lvlJc w:val="left"/>
      <w:pPr>
        <w:ind w:left="108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7"/>
  </w:num>
  <w:num w:numId="3">
    <w:abstractNumId w:val="10"/>
  </w:num>
  <w:num w:numId="4">
    <w:abstractNumId w:val="18"/>
  </w:num>
  <w:num w:numId="5">
    <w:abstractNumId w:val="6"/>
  </w:num>
  <w:num w:numId="6">
    <w:abstractNumId w:val="3"/>
  </w:num>
  <w:num w:numId="7">
    <w:abstractNumId w:val="11"/>
  </w:num>
  <w:num w:numId="8">
    <w:abstractNumId w:val="2"/>
  </w:num>
  <w:num w:numId="9">
    <w:abstractNumId w:val="13"/>
  </w:num>
  <w:num w:numId="10">
    <w:abstractNumId w:val="12"/>
  </w:num>
  <w:num w:numId="11">
    <w:abstractNumId w:val="1"/>
  </w:num>
  <w:num w:numId="12">
    <w:abstractNumId w:val="14"/>
  </w:num>
  <w:num w:numId="13">
    <w:abstractNumId w:val="5"/>
  </w:num>
  <w:num w:numId="14">
    <w:abstractNumId w:val="7"/>
  </w:num>
  <w:num w:numId="15">
    <w:abstractNumId w:val="19"/>
  </w:num>
  <w:num w:numId="16">
    <w:abstractNumId w:val="15"/>
  </w:num>
  <w:num w:numId="17">
    <w:abstractNumId w:val="4"/>
  </w:num>
  <w:num w:numId="18">
    <w:abstractNumId w:val="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78"/>
    <w:rsid w:val="0005103F"/>
    <w:rsid w:val="00080A2A"/>
    <w:rsid w:val="000B38FA"/>
    <w:rsid w:val="000D2315"/>
    <w:rsid w:val="000D5CD7"/>
    <w:rsid w:val="0011535F"/>
    <w:rsid w:val="001169AB"/>
    <w:rsid w:val="00152A1B"/>
    <w:rsid w:val="00187710"/>
    <w:rsid w:val="001A1CB3"/>
    <w:rsid w:val="001D3BA6"/>
    <w:rsid w:val="002A7D27"/>
    <w:rsid w:val="002E1DAE"/>
    <w:rsid w:val="0030330C"/>
    <w:rsid w:val="003A58A7"/>
    <w:rsid w:val="004737E2"/>
    <w:rsid w:val="004E3BE7"/>
    <w:rsid w:val="00505389"/>
    <w:rsid w:val="005913BC"/>
    <w:rsid w:val="006028F5"/>
    <w:rsid w:val="00620CA3"/>
    <w:rsid w:val="0062575B"/>
    <w:rsid w:val="006442BB"/>
    <w:rsid w:val="006541FB"/>
    <w:rsid w:val="00675D1A"/>
    <w:rsid w:val="00756ED7"/>
    <w:rsid w:val="00827678"/>
    <w:rsid w:val="00875B9B"/>
    <w:rsid w:val="00897661"/>
    <w:rsid w:val="008B5EE0"/>
    <w:rsid w:val="008B6408"/>
    <w:rsid w:val="008E3237"/>
    <w:rsid w:val="009276F5"/>
    <w:rsid w:val="009C04E2"/>
    <w:rsid w:val="00A70F4A"/>
    <w:rsid w:val="00A94295"/>
    <w:rsid w:val="00AB0AD6"/>
    <w:rsid w:val="00B54FC6"/>
    <w:rsid w:val="00C40F17"/>
    <w:rsid w:val="00C425C6"/>
    <w:rsid w:val="00CA2A9B"/>
    <w:rsid w:val="00CA43E4"/>
    <w:rsid w:val="00CE7B8C"/>
    <w:rsid w:val="00D31463"/>
    <w:rsid w:val="00D66A22"/>
    <w:rsid w:val="00D840DB"/>
    <w:rsid w:val="00D913F3"/>
    <w:rsid w:val="00DA7D57"/>
    <w:rsid w:val="00DC2069"/>
    <w:rsid w:val="00E14F48"/>
    <w:rsid w:val="00EC732E"/>
    <w:rsid w:val="00F4423C"/>
    <w:rsid w:val="00F927B1"/>
    <w:rsid w:val="00FA39BB"/>
    <w:rsid w:val="00FD1BCD"/>
    <w:rsid w:val="00FD58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715AC"/>
    <w:rPr>
      <w:color w:val="0563C1" w:themeColor="hyperlink"/>
      <w:u w:val="single"/>
    </w:rPr>
  </w:style>
  <w:style w:type="character" w:customStyle="1" w:styleId="UnresolvedMention1">
    <w:name w:val="Unresolved Mention1"/>
    <w:basedOn w:val="DefaultParagraphFont"/>
    <w:uiPriority w:val="99"/>
    <w:semiHidden/>
    <w:unhideWhenUsed/>
    <w:rsid w:val="003715AC"/>
    <w:rPr>
      <w:color w:val="605E5C"/>
      <w:shd w:val="clear" w:color="auto" w:fill="E1DFDD"/>
    </w:rPr>
  </w:style>
  <w:style w:type="paragraph" w:styleId="ListParagraph">
    <w:name w:val="List Paragraph"/>
    <w:basedOn w:val="Normal"/>
    <w:uiPriority w:val="34"/>
    <w:qFormat/>
    <w:rsid w:val="00EF040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20CA3"/>
    <w:pPr>
      <w:spacing w:after="0" w:line="240" w:lineRule="auto"/>
    </w:pPr>
  </w:style>
  <w:style w:type="paragraph" w:styleId="FootnoteText">
    <w:name w:val="footnote text"/>
    <w:basedOn w:val="Normal"/>
    <w:link w:val="FootnoteTextChar"/>
    <w:uiPriority w:val="99"/>
    <w:semiHidden/>
    <w:unhideWhenUsed/>
    <w:rsid w:val="006442BB"/>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6442BB"/>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6442BB"/>
    <w:rPr>
      <w:vertAlign w:val="superscript"/>
    </w:rPr>
  </w:style>
  <w:style w:type="paragraph" w:styleId="Header">
    <w:name w:val="header"/>
    <w:basedOn w:val="Normal"/>
    <w:link w:val="HeaderChar"/>
    <w:uiPriority w:val="99"/>
    <w:unhideWhenUsed/>
    <w:rsid w:val="00756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ED7"/>
  </w:style>
  <w:style w:type="paragraph" w:styleId="Footer">
    <w:name w:val="footer"/>
    <w:basedOn w:val="Normal"/>
    <w:link w:val="FooterChar"/>
    <w:uiPriority w:val="99"/>
    <w:unhideWhenUsed/>
    <w:rsid w:val="00756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ED7"/>
  </w:style>
  <w:style w:type="paragraph" w:styleId="NormalWeb">
    <w:name w:val="Normal (Web)"/>
    <w:basedOn w:val="Normal"/>
    <w:uiPriority w:val="99"/>
    <w:semiHidden/>
    <w:unhideWhenUsed/>
    <w:rsid w:val="000D23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715AC"/>
    <w:rPr>
      <w:color w:val="0563C1" w:themeColor="hyperlink"/>
      <w:u w:val="single"/>
    </w:rPr>
  </w:style>
  <w:style w:type="character" w:customStyle="1" w:styleId="UnresolvedMention1">
    <w:name w:val="Unresolved Mention1"/>
    <w:basedOn w:val="DefaultParagraphFont"/>
    <w:uiPriority w:val="99"/>
    <w:semiHidden/>
    <w:unhideWhenUsed/>
    <w:rsid w:val="003715AC"/>
    <w:rPr>
      <w:color w:val="605E5C"/>
      <w:shd w:val="clear" w:color="auto" w:fill="E1DFDD"/>
    </w:rPr>
  </w:style>
  <w:style w:type="paragraph" w:styleId="ListParagraph">
    <w:name w:val="List Paragraph"/>
    <w:basedOn w:val="Normal"/>
    <w:uiPriority w:val="34"/>
    <w:qFormat/>
    <w:rsid w:val="00EF040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NoSpacing">
    <w:name w:val="No Spacing"/>
    <w:uiPriority w:val="1"/>
    <w:qFormat/>
    <w:rsid w:val="00620CA3"/>
    <w:pPr>
      <w:spacing w:after="0" w:line="240" w:lineRule="auto"/>
    </w:pPr>
  </w:style>
  <w:style w:type="paragraph" w:styleId="FootnoteText">
    <w:name w:val="footnote text"/>
    <w:basedOn w:val="Normal"/>
    <w:link w:val="FootnoteTextChar"/>
    <w:uiPriority w:val="99"/>
    <w:semiHidden/>
    <w:unhideWhenUsed/>
    <w:rsid w:val="006442BB"/>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6442BB"/>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6442BB"/>
    <w:rPr>
      <w:vertAlign w:val="superscript"/>
    </w:rPr>
  </w:style>
  <w:style w:type="paragraph" w:styleId="Header">
    <w:name w:val="header"/>
    <w:basedOn w:val="Normal"/>
    <w:link w:val="HeaderChar"/>
    <w:uiPriority w:val="99"/>
    <w:unhideWhenUsed/>
    <w:rsid w:val="00756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ED7"/>
  </w:style>
  <w:style w:type="paragraph" w:styleId="Footer">
    <w:name w:val="footer"/>
    <w:basedOn w:val="Normal"/>
    <w:link w:val="FooterChar"/>
    <w:uiPriority w:val="99"/>
    <w:unhideWhenUsed/>
    <w:rsid w:val="00756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ED7"/>
  </w:style>
  <w:style w:type="paragraph" w:styleId="NormalWeb">
    <w:name w:val="Normal (Web)"/>
    <w:basedOn w:val="Normal"/>
    <w:uiPriority w:val="99"/>
    <w:semiHidden/>
    <w:unhideWhenUsed/>
    <w:rsid w:val="000D23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2804">
      <w:bodyDiv w:val="1"/>
      <w:marLeft w:val="0"/>
      <w:marRight w:val="0"/>
      <w:marTop w:val="0"/>
      <w:marBottom w:val="0"/>
      <w:divBdr>
        <w:top w:val="none" w:sz="0" w:space="0" w:color="auto"/>
        <w:left w:val="none" w:sz="0" w:space="0" w:color="auto"/>
        <w:bottom w:val="none" w:sz="0" w:space="0" w:color="auto"/>
        <w:right w:val="none" w:sz="0" w:space="0" w:color="auto"/>
      </w:divBdr>
    </w:div>
    <w:div w:id="1045063977">
      <w:bodyDiv w:val="1"/>
      <w:marLeft w:val="0"/>
      <w:marRight w:val="0"/>
      <w:marTop w:val="0"/>
      <w:marBottom w:val="0"/>
      <w:divBdr>
        <w:top w:val="none" w:sz="0" w:space="0" w:color="auto"/>
        <w:left w:val="none" w:sz="0" w:space="0" w:color="auto"/>
        <w:bottom w:val="none" w:sz="0" w:space="0" w:color="auto"/>
        <w:right w:val="none" w:sz="0" w:space="0" w:color="auto"/>
      </w:divBdr>
    </w:div>
    <w:div w:id="1351179998">
      <w:bodyDiv w:val="1"/>
      <w:marLeft w:val="0"/>
      <w:marRight w:val="0"/>
      <w:marTop w:val="0"/>
      <w:marBottom w:val="0"/>
      <w:divBdr>
        <w:top w:val="none" w:sz="0" w:space="0" w:color="auto"/>
        <w:left w:val="none" w:sz="0" w:space="0" w:color="auto"/>
        <w:bottom w:val="none" w:sz="0" w:space="0" w:color="auto"/>
        <w:right w:val="none" w:sz="0" w:space="0" w:color="auto"/>
      </w:divBdr>
    </w:div>
    <w:div w:id="1463695236">
      <w:bodyDiv w:val="1"/>
      <w:marLeft w:val="0"/>
      <w:marRight w:val="0"/>
      <w:marTop w:val="0"/>
      <w:marBottom w:val="0"/>
      <w:divBdr>
        <w:top w:val="none" w:sz="0" w:space="0" w:color="auto"/>
        <w:left w:val="none" w:sz="0" w:space="0" w:color="auto"/>
        <w:bottom w:val="none" w:sz="0" w:space="0" w:color="auto"/>
        <w:right w:val="none" w:sz="0" w:space="0" w:color="auto"/>
      </w:divBdr>
    </w:div>
    <w:div w:id="1882473399">
      <w:bodyDiv w:val="1"/>
      <w:marLeft w:val="0"/>
      <w:marRight w:val="0"/>
      <w:marTop w:val="0"/>
      <w:marBottom w:val="0"/>
      <w:divBdr>
        <w:top w:val="none" w:sz="0" w:space="0" w:color="auto"/>
        <w:left w:val="none" w:sz="0" w:space="0" w:color="auto"/>
        <w:bottom w:val="none" w:sz="0" w:space="0" w:color="auto"/>
        <w:right w:val="none" w:sz="0" w:space="0" w:color="auto"/>
      </w:divBdr>
    </w:div>
    <w:div w:id="212645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UjAWCNr0y3p+gIu8SOfcooVtw==">AMUW2mW08AGptV8WQMWFPiwi8MkJlDz5duZhCHUGqAPEshnEOGjKm5Qwd0e2tG6/duP+PaiSUcIqxtaD+01lITGgUOerTDX+m1vCbtxXgb2lBnEspWB/zFEoI7fpiO/lokzVRgmIteFd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3B7ADE-7B20-40AD-BB24-9FE4DE52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6</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GANI</cp:lastModifiedBy>
  <cp:revision>12</cp:revision>
  <dcterms:created xsi:type="dcterms:W3CDTF">2023-03-02T11:28:00Z</dcterms:created>
  <dcterms:modified xsi:type="dcterms:W3CDTF">2025-10-08T05:30:00Z</dcterms:modified>
</cp:coreProperties>
</file>